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3.xml" ContentType="application/vnd.openxmlformats-officedocument.wordprocessingml.footer+xml"/>
  <Override PartName="/word/footer44.xml" ContentType="application/vnd.openxmlformats-officedocument.wordprocessingml.footer+xml"/>
  <Override PartName="/word/footer4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bookmarkStart w:id="0" w:name="_GoBack"/>
      <w:bookmarkEnd w:id="0"/>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1"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1"/>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6FF578C0"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r w:rsidR="00551115">
        <w:rPr>
          <w:rFonts w:asciiTheme="majorHAnsi" w:hAnsiTheme="majorHAnsi"/>
          <w:color w:val="FFFFFF" w:themeColor="background1"/>
          <w:sz w:val="72"/>
          <w:szCs w:val="72"/>
          <w:lang w:val="es-ES"/>
        </w:rPr>
        <w:t>noviembre</w:t>
      </w:r>
      <w:r w:rsidRPr="00AD529E">
        <w:rPr>
          <w:rFonts w:asciiTheme="majorHAnsi" w:hAnsiTheme="majorHAnsi"/>
          <w:color w:val="FFFFFF" w:themeColor="background1"/>
          <w:sz w:val="72"/>
          <w:szCs w:val="72"/>
          <w:lang w:val="es-ES"/>
        </w:rPr>
        <w:t xml:space="preserve"> de 2019</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23333122"/>
      <w:r w:rsidRPr="00DA07FD">
        <w:rPr>
          <w:lang w:val="es-ES_tradnl"/>
        </w:rPr>
        <w:lastRenderedPageBreak/>
        <w:t>Tabla de Contenido</w:t>
      </w:r>
      <w:bookmarkEnd w:id="2"/>
      <w:bookmarkEnd w:id="3"/>
    </w:p>
    <w:p w14:paraId="1CCD449E" w14:textId="75CB6DBE" w:rsidR="00EE5BFB"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23333122" w:history="1">
        <w:r w:rsidR="00EE5BFB" w:rsidRPr="009A5198">
          <w:rPr>
            <w:rStyle w:val="Hyperlink"/>
            <w:noProof/>
            <w:lang w:val="es-ES_tradnl"/>
          </w:rPr>
          <w:t>Tabla de Contenido</w:t>
        </w:r>
        <w:r w:rsidR="00EE5BFB">
          <w:rPr>
            <w:noProof/>
            <w:webHidden/>
          </w:rPr>
          <w:tab/>
        </w:r>
        <w:r w:rsidR="00EE5BFB">
          <w:rPr>
            <w:noProof/>
            <w:webHidden/>
          </w:rPr>
          <w:fldChar w:fldCharType="begin"/>
        </w:r>
        <w:r w:rsidR="00EE5BFB">
          <w:rPr>
            <w:noProof/>
            <w:webHidden/>
          </w:rPr>
          <w:instrText xml:space="preserve"> PAGEREF _Toc23333122 \h </w:instrText>
        </w:r>
        <w:r w:rsidR="00EE5BFB">
          <w:rPr>
            <w:noProof/>
            <w:webHidden/>
          </w:rPr>
        </w:r>
        <w:r w:rsidR="00EE5BFB">
          <w:rPr>
            <w:noProof/>
            <w:webHidden/>
          </w:rPr>
          <w:fldChar w:fldCharType="separate"/>
        </w:r>
        <w:r w:rsidR="00EE5BFB">
          <w:rPr>
            <w:noProof/>
            <w:webHidden/>
          </w:rPr>
          <w:t>2</w:t>
        </w:r>
        <w:r w:rsidR="00EE5BFB">
          <w:rPr>
            <w:noProof/>
            <w:webHidden/>
          </w:rPr>
          <w:fldChar w:fldCharType="end"/>
        </w:r>
      </w:hyperlink>
    </w:p>
    <w:p w14:paraId="09CE1C39" w14:textId="2DD5A6B4" w:rsidR="00EE5BFB" w:rsidRDefault="001471B7">
      <w:pPr>
        <w:pStyle w:val="TOC1"/>
        <w:tabs>
          <w:tab w:val="right" w:leader="dot" w:pos="5030"/>
        </w:tabs>
        <w:rPr>
          <w:rFonts w:eastAsiaTheme="minorEastAsia"/>
          <w:b w:val="0"/>
          <w:caps w:val="0"/>
          <w:noProof/>
          <w:sz w:val="22"/>
          <w:lang w:eastAsia="en-US"/>
        </w:rPr>
      </w:pPr>
      <w:hyperlink w:anchor="_Toc23333123" w:history="1">
        <w:r w:rsidR="00EE5BFB" w:rsidRPr="009A5198">
          <w:rPr>
            <w:rStyle w:val="Hyperlink"/>
            <w:noProof/>
            <w:lang w:val="es-ES_tradnl"/>
          </w:rPr>
          <w:t>Introducción</w:t>
        </w:r>
        <w:r w:rsidR="00EE5BFB">
          <w:rPr>
            <w:noProof/>
            <w:webHidden/>
          </w:rPr>
          <w:tab/>
        </w:r>
        <w:r w:rsidR="00EE5BFB">
          <w:rPr>
            <w:noProof/>
            <w:webHidden/>
          </w:rPr>
          <w:fldChar w:fldCharType="begin"/>
        </w:r>
        <w:r w:rsidR="00EE5BFB">
          <w:rPr>
            <w:noProof/>
            <w:webHidden/>
          </w:rPr>
          <w:instrText xml:space="preserve"> PAGEREF _Toc23333123 \h </w:instrText>
        </w:r>
        <w:r w:rsidR="00EE5BFB">
          <w:rPr>
            <w:noProof/>
            <w:webHidden/>
          </w:rPr>
        </w:r>
        <w:r w:rsidR="00EE5BFB">
          <w:rPr>
            <w:noProof/>
            <w:webHidden/>
          </w:rPr>
          <w:fldChar w:fldCharType="separate"/>
        </w:r>
        <w:r w:rsidR="00EE5BFB">
          <w:rPr>
            <w:noProof/>
            <w:webHidden/>
          </w:rPr>
          <w:t>3</w:t>
        </w:r>
        <w:r w:rsidR="00EE5BFB">
          <w:rPr>
            <w:noProof/>
            <w:webHidden/>
          </w:rPr>
          <w:fldChar w:fldCharType="end"/>
        </w:r>
      </w:hyperlink>
    </w:p>
    <w:p w14:paraId="431D5A5F" w14:textId="4891EC3D" w:rsidR="00EE5BFB" w:rsidRDefault="001471B7">
      <w:pPr>
        <w:pStyle w:val="TOC3"/>
        <w:tabs>
          <w:tab w:val="right" w:leader="dot" w:pos="5030"/>
        </w:tabs>
        <w:rPr>
          <w:rFonts w:eastAsiaTheme="minorEastAsia"/>
          <w:smallCaps w:val="0"/>
          <w:noProof/>
          <w:sz w:val="22"/>
          <w:lang w:eastAsia="en-US"/>
        </w:rPr>
      </w:pPr>
      <w:hyperlink w:anchor="_Toc23333124" w:history="1">
        <w:r w:rsidR="00EE5BFB" w:rsidRPr="009A5198">
          <w:rPr>
            <w:rStyle w:val="Hyperlink"/>
            <w:noProof/>
            <w:lang w:val="es-ES_tradnl"/>
          </w:rPr>
          <w:t>Acerca de este documento</w:t>
        </w:r>
        <w:r w:rsidR="00EE5BFB">
          <w:rPr>
            <w:noProof/>
            <w:webHidden/>
          </w:rPr>
          <w:tab/>
        </w:r>
        <w:r w:rsidR="00EE5BFB">
          <w:rPr>
            <w:noProof/>
            <w:webHidden/>
          </w:rPr>
          <w:fldChar w:fldCharType="begin"/>
        </w:r>
        <w:r w:rsidR="00EE5BFB">
          <w:rPr>
            <w:noProof/>
            <w:webHidden/>
          </w:rPr>
          <w:instrText xml:space="preserve"> PAGEREF _Toc23333124 \h </w:instrText>
        </w:r>
        <w:r w:rsidR="00EE5BFB">
          <w:rPr>
            <w:noProof/>
            <w:webHidden/>
          </w:rPr>
        </w:r>
        <w:r w:rsidR="00EE5BFB">
          <w:rPr>
            <w:noProof/>
            <w:webHidden/>
          </w:rPr>
          <w:fldChar w:fldCharType="separate"/>
        </w:r>
        <w:r w:rsidR="00EE5BFB">
          <w:rPr>
            <w:noProof/>
            <w:webHidden/>
          </w:rPr>
          <w:t>3</w:t>
        </w:r>
        <w:r w:rsidR="00EE5BFB">
          <w:rPr>
            <w:noProof/>
            <w:webHidden/>
          </w:rPr>
          <w:fldChar w:fldCharType="end"/>
        </w:r>
      </w:hyperlink>
    </w:p>
    <w:p w14:paraId="5820DA08" w14:textId="3168660C" w:rsidR="00EE5BFB" w:rsidRDefault="001471B7">
      <w:pPr>
        <w:pStyle w:val="TOC3"/>
        <w:tabs>
          <w:tab w:val="right" w:leader="dot" w:pos="5030"/>
        </w:tabs>
        <w:rPr>
          <w:rFonts w:eastAsiaTheme="minorEastAsia"/>
          <w:smallCaps w:val="0"/>
          <w:noProof/>
          <w:sz w:val="22"/>
          <w:lang w:eastAsia="en-US"/>
        </w:rPr>
      </w:pPr>
      <w:hyperlink w:anchor="_Toc23333125" w:history="1">
        <w:r w:rsidR="00EE5BFB" w:rsidRPr="009A5198">
          <w:rPr>
            <w:rStyle w:val="Hyperlink"/>
            <w:noProof/>
            <w:lang w:val="es-ES_tradnl"/>
          </w:rPr>
          <w:t>Qué contiene este documento</w:t>
        </w:r>
        <w:r w:rsidR="00EE5BFB">
          <w:rPr>
            <w:noProof/>
            <w:webHidden/>
          </w:rPr>
          <w:tab/>
        </w:r>
        <w:r w:rsidR="00EE5BFB">
          <w:rPr>
            <w:noProof/>
            <w:webHidden/>
          </w:rPr>
          <w:fldChar w:fldCharType="begin"/>
        </w:r>
        <w:r w:rsidR="00EE5BFB">
          <w:rPr>
            <w:noProof/>
            <w:webHidden/>
          </w:rPr>
          <w:instrText xml:space="preserve"> PAGEREF _Toc23333125 \h </w:instrText>
        </w:r>
        <w:r w:rsidR="00EE5BFB">
          <w:rPr>
            <w:noProof/>
            <w:webHidden/>
          </w:rPr>
        </w:r>
        <w:r w:rsidR="00EE5BFB">
          <w:rPr>
            <w:noProof/>
            <w:webHidden/>
          </w:rPr>
          <w:fldChar w:fldCharType="separate"/>
        </w:r>
        <w:r w:rsidR="00EE5BFB">
          <w:rPr>
            <w:noProof/>
            <w:webHidden/>
          </w:rPr>
          <w:t>3</w:t>
        </w:r>
        <w:r w:rsidR="00EE5BFB">
          <w:rPr>
            <w:noProof/>
            <w:webHidden/>
          </w:rPr>
          <w:fldChar w:fldCharType="end"/>
        </w:r>
      </w:hyperlink>
    </w:p>
    <w:p w14:paraId="7F5957D8" w14:textId="482DD030" w:rsidR="00EE5BFB" w:rsidRDefault="001471B7">
      <w:pPr>
        <w:pStyle w:val="TOC3"/>
        <w:tabs>
          <w:tab w:val="right" w:leader="dot" w:pos="5030"/>
        </w:tabs>
        <w:rPr>
          <w:rFonts w:eastAsiaTheme="minorEastAsia"/>
          <w:smallCaps w:val="0"/>
          <w:noProof/>
          <w:sz w:val="22"/>
          <w:lang w:eastAsia="en-US"/>
        </w:rPr>
      </w:pPr>
      <w:hyperlink w:anchor="_Toc23333126" w:history="1">
        <w:r w:rsidR="00EE5BFB" w:rsidRPr="009A5198">
          <w:rPr>
            <w:rStyle w:val="Hyperlink"/>
            <w:noProof/>
            <w:lang w:val="es-ES_tradnl"/>
          </w:rPr>
          <w:t>Entrada de producto</w:t>
        </w:r>
        <w:r w:rsidR="00EE5BFB">
          <w:rPr>
            <w:noProof/>
            <w:webHidden/>
          </w:rPr>
          <w:tab/>
        </w:r>
        <w:r w:rsidR="00EE5BFB">
          <w:rPr>
            <w:noProof/>
            <w:webHidden/>
          </w:rPr>
          <w:fldChar w:fldCharType="begin"/>
        </w:r>
        <w:r w:rsidR="00EE5BFB">
          <w:rPr>
            <w:noProof/>
            <w:webHidden/>
          </w:rPr>
          <w:instrText xml:space="preserve"> PAGEREF _Toc23333126 \h </w:instrText>
        </w:r>
        <w:r w:rsidR="00EE5BFB">
          <w:rPr>
            <w:noProof/>
            <w:webHidden/>
          </w:rPr>
        </w:r>
        <w:r w:rsidR="00EE5BFB">
          <w:rPr>
            <w:noProof/>
            <w:webHidden/>
          </w:rPr>
          <w:fldChar w:fldCharType="separate"/>
        </w:r>
        <w:r w:rsidR="00EE5BFB">
          <w:rPr>
            <w:noProof/>
            <w:webHidden/>
          </w:rPr>
          <w:t>3</w:t>
        </w:r>
        <w:r w:rsidR="00EE5BFB">
          <w:rPr>
            <w:noProof/>
            <w:webHidden/>
          </w:rPr>
          <w:fldChar w:fldCharType="end"/>
        </w:r>
      </w:hyperlink>
    </w:p>
    <w:p w14:paraId="218BEBBD" w14:textId="54156816" w:rsidR="00EE5BFB" w:rsidRDefault="001471B7">
      <w:pPr>
        <w:pStyle w:val="TOC3"/>
        <w:tabs>
          <w:tab w:val="right" w:leader="dot" w:pos="5030"/>
        </w:tabs>
        <w:rPr>
          <w:rFonts w:eastAsiaTheme="minorEastAsia"/>
          <w:smallCaps w:val="0"/>
          <w:noProof/>
          <w:sz w:val="22"/>
          <w:lang w:eastAsia="en-US"/>
        </w:rPr>
      </w:pPr>
      <w:hyperlink w:anchor="_Toc23333127" w:history="1">
        <w:r w:rsidR="00EE5BFB" w:rsidRPr="009A5198">
          <w:rPr>
            <w:rStyle w:val="Hyperlink"/>
            <w:noProof/>
            <w:lang w:val="es-ES_tradnl"/>
          </w:rPr>
          <w:t>Aclaraciones y resumen de cambios en este documento</w:t>
        </w:r>
        <w:r w:rsidR="00EE5BFB">
          <w:rPr>
            <w:noProof/>
            <w:webHidden/>
          </w:rPr>
          <w:tab/>
        </w:r>
        <w:r w:rsidR="00EE5BFB">
          <w:rPr>
            <w:noProof/>
            <w:webHidden/>
          </w:rPr>
          <w:fldChar w:fldCharType="begin"/>
        </w:r>
        <w:r w:rsidR="00EE5BFB">
          <w:rPr>
            <w:noProof/>
            <w:webHidden/>
          </w:rPr>
          <w:instrText xml:space="preserve"> PAGEREF _Toc23333127 \h </w:instrText>
        </w:r>
        <w:r w:rsidR="00EE5BFB">
          <w:rPr>
            <w:noProof/>
            <w:webHidden/>
          </w:rPr>
        </w:r>
        <w:r w:rsidR="00EE5BFB">
          <w:rPr>
            <w:noProof/>
            <w:webHidden/>
          </w:rPr>
          <w:fldChar w:fldCharType="separate"/>
        </w:r>
        <w:r w:rsidR="00EE5BFB">
          <w:rPr>
            <w:noProof/>
            <w:webHidden/>
          </w:rPr>
          <w:t>3</w:t>
        </w:r>
        <w:r w:rsidR="00EE5BFB">
          <w:rPr>
            <w:noProof/>
            <w:webHidden/>
          </w:rPr>
          <w:fldChar w:fldCharType="end"/>
        </w:r>
      </w:hyperlink>
    </w:p>
    <w:p w14:paraId="0FDF654A" w14:textId="178DFBFC" w:rsidR="00EE5BFB" w:rsidRDefault="001471B7">
      <w:pPr>
        <w:pStyle w:val="TOC1"/>
        <w:tabs>
          <w:tab w:val="right" w:leader="dot" w:pos="5030"/>
        </w:tabs>
        <w:rPr>
          <w:rFonts w:eastAsiaTheme="minorEastAsia"/>
          <w:b w:val="0"/>
          <w:caps w:val="0"/>
          <w:noProof/>
          <w:sz w:val="22"/>
          <w:lang w:eastAsia="en-US"/>
        </w:rPr>
      </w:pPr>
      <w:hyperlink w:anchor="_Toc23333128" w:history="1">
        <w:r w:rsidR="00EE5BFB" w:rsidRPr="009A5198">
          <w:rPr>
            <w:rStyle w:val="Hyperlink"/>
            <w:noProof/>
            <w:lang w:val="es-ES_tradnl"/>
          </w:rPr>
          <w:t>Términos de Licencia</w:t>
        </w:r>
        <w:r w:rsidR="00EE5BFB">
          <w:rPr>
            <w:noProof/>
            <w:webHidden/>
          </w:rPr>
          <w:tab/>
        </w:r>
        <w:r w:rsidR="00EE5BFB">
          <w:rPr>
            <w:noProof/>
            <w:webHidden/>
          </w:rPr>
          <w:fldChar w:fldCharType="begin"/>
        </w:r>
        <w:r w:rsidR="00EE5BFB">
          <w:rPr>
            <w:noProof/>
            <w:webHidden/>
          </w:rPr>
          <w:instrText xml:space="preserve"> PAGEREF _Toc23333128 \h </w:instrText>
        </w:r>
        <w:r w:rsidR="00EE5BFB">
          <w:rPr>
            <w:noProof/>
            <w:webHidden/>
          </w:rPr>
        </w:r>
        <w:r w:rsidR="00EE5BFB">
          <w:rPr>
            <w:noProof/>
            <w:webHidden/>
          </w:rPr>
          <w:fldChar w:fldCharType="separate"/>
        </w:r>
        <w:r w:rsidR="00EE5BFB">
          <w:rPr>
            <w:noProof/>
            <w:webHidden/>
          </w:rPr>
          <w:t>4</w:t>
        </w:r>
        <w:r w:rsidR="00EE5BFB">
          <w:rPr>
            <w:noProof/>
            <w:webHidden/>
          </w:rPr>
          <w:fldChar w:fldCharType="end"/>
        </w:r>
      </w:hyperlink>
    </w:p>
    <w:p w14:paraId="083D8122" w14:textId="6D5A1438" w:rsidR="00EE5BFB" w:rsidRDefault="001471B7">
      <w:pPr>
        <w:pStyle w:val="TOC2"/>
        <w:tabs>
          <w:tab w:val="right" w:leader="dot" w:pos="5030"/>
        </w:tabs>
        <w:rPr>
          <w:rFonts w:eastAsiaTheme="minorEastAsia"/>
          <w:b w:val="0"/>
          <w:smallCaps w:val="0"/>
          <w:noProof/>
          <w:sz w:val="22"/>
          <w:lang w:eastAsia="en-US"/>
        </w:rPr>
      </w:pPr>
      <w:hyperlink w:anchor="_Toc23333129" w:history="1">
        <w:r w:rsidR="00EE5BFB" w:rsidRPr="009A5198">
          <w:rPr>
            <w:rStyle w:val="Hyperlink"/>
            <w:noProof/>
            <w:lang w:val="es-ES_tradnl"/>
          </w:rPr>
          <w:t>Términos de Licencia Universales</w:t>
        </w:r>
        <w:r w:rsidR="00EE5BFB">
          <w:rPr>
            <w:noProof/>
            <w:webHidden/>
          </w:rPr>
          <w:tab/>
        </w:r>
        <w:r w:rsidR="00EE5BFB">
          <w:rPr>
            <w:noProof/>
            <w:webHidden/>
          </w:rPr>
          <w:fldChar w:fldCharType="begin"/>
        </w:r>
        <w:r w:rsidR="00EE5BFB">
          <w:rPr>
            <w:noProof/>
            <w:webHidden/>
          </w:rPr>
          <w:instrText xml:space="preserve"> PAGEREF _Toc23333129 \h </w:instrText>
        </w:r>
        <w:r w:rsidR="00EE5BFB">
          <w:rPr>
            <w:noProof/>
            <w:webHidden/>
          </w:rPr>
        </w:r>
        <w:r w:rsidR="00EE5BFB">
          <w:rPr>
            <w:noProof/>
            <w:webHidden/>
          </w:rPr>
          <w:fldChar w:fldCharType="separate"/>
        </w:r>
        <w:r w:rsidR="00EE5BFB">
          <w:rPr>
            <w:noProof/>
            <w:webHidden/>
          </w:rPr>
          <w:t>4</w:t>
        </w:r>
        <w:r w:rsidR="00EE5BFB">
          <w:rPr>
            <w:noProof/>
            <w:webHidden/>
          </w:rPr>
          <w:fldChar w:fldCharType="end"/>
        </w:r>
      </w:hyperlink>
    </w:p>
    <w:p w14:paraId="3A8FA023" w14:textId="3A8ADD79" w:rsidR="00EE5BFB" w:rsidRDefault="001471B7">
      <w:pPr>
        <w:pStyle w:val="TOC2"/>
        <w:tabs>
          <w:tab w:val="right" w:leader="dot" w:pos="5030"/>
        </w:tabs>
        <w:rPr>
          <w:rFonts w:eastAsiaTheme="minorEastAsia"/>
          <w:b w:val="0"/>
          <w:smallCaps w:val="0"/>
          <w:noProof/>
          <w:sz w:val="22"/>
          <w:lang w:eastAsia="en-US"/>
        </w:rPr>
      </w:pPr>
      <w:hyperlink w:anchor="_Toc23333130" w:history="1">
        <w:r w:rsidR="00EE5BFB" w:rsidRPr="009A5198">
          <w:rPr>
            <w:rStyle w:val="Hyperlink"/>
            <w:noProof/>
            <w:lang w:val="es-ES_tradnl"/>
          </w:rPr>
          <w:t>Términos del modelo de licencia</w:t>
        </w:r>
        <w:r w:rsidR="00EE5BFB">
          <w:rPr>
            <w:noProof/>
            <w:webHidden/>
          </w:rPr>
          <w:tab/>
        </w:r>
        <w:r w:rsidR="00EE5BFB">
          <w:rPr>
            <w:noProof/>
            <w:webHidden/>
          </w:rPr>
          <w:fldChar w:fldCharType="begin"/>
        </w:r>
        <w:r w:rsidR="00EE5BFB">
          <w:rPr>
            <w:noProof/>
            <w:webHidden/>
          </w:rPr>
          <w:instrText xml:space="preserve"> PAGEREF _Toc23333130 \h </w:instrText>
        </w:r>
        <w:r w:rsidR="00EE5BFB">
          <w:rPr>
            <w:noProof/>
            <w:webHidden/>
          </w:rPr>
        </w:r>
        <w:r w:rsidR="00EE5BFB">
          <w:rPr>
            <w:noProof/>
            <w:webHidden/>
          </w:rPr>
          <w:fldChar w:fldCharType="separate"/>
        </w:r>
        <w:r w:rsidR="00EE5BFB">
          <w:rPr>
            <w:noProof/>
            <w:webHidden/>
          </w:rPr>
          <w:t>7</w:t>
        </w:r>
        <w:r w:rsidR="00EE5BFB">
          <w:rPr>
            <w:noProof/>
            <w:webHidden/>
          </w:rPr>
          <w:fldChar w:fldCharType="end"/>
        </w:r>
      </w:hyperlink>
    </w:p>
    <w:p w14:paraId="32FF2DB1" w14:textId="4180A5F3" w:rsidR="00EE5BFB" w:rsidRDefault="001471B7">
      <w:pPr>
        <w:pStyle w:val="TOC4"/>
        <w:tabs>
          <w:tab w:val="right" w:leader="dot" w:pos="5030"/>
        </w:tabs>
        <w:rPr>
          <w:rFonts w:eastAsiaTheme="minorEastAsia"/>
          <w:smallCaps w:val="0"/>
          <w:noProof/>
          <w:sz w:val="22"/>
          <w:lang w:eastAsia="en-US"/>
        </w:rPr>
      </w:pPr>
      <w:hyperlink w:anchor="_Toc23333131" w:history="1">
        <w:r w:rsidR="00EE5BFB" w:rsidRPr="009A5198">
          <w:rPr>
            <w:rStyle w:val="Hyperlink"/>
            <w:noProof/>
            <w:lang w:val="es-ES_tradnl"/>
          </w:rPr>
          <w:t>Por Núcleo (Aplicaciones)</w:t>
        </w:r>
        <w:r w:rsidR="00EE5BFB">
          <w:rPr>
            <w:noProof/>
            <w:webHidden/>
          </w:rPr>
          <w:tab/>
        </w:r>
        <w:r w:rsidR="00EE5BFB">
          <w:rPr>
            <w:noProof/>
            <w:webHidden/>
          </w:rPr>
          <w:fldChar w:fldCharType="begin"/>
        </w:r>
        <w:r w:rsidR="00EE5BFB">
          <w:rPr>
            <w:noProof/>
            <w:webHidden/>
          </w:rPr>
          <w:instrText xml:space="preserve"> PAGEREF _Toc23333131 \h </w:instrText>
        </w:r>
        <w:r w:rsidR="00EE5BFB">
          <w:rPr>
            <w:noProof/>
            <w:webHidden/>
          </w:rPr>
        </w:r>
        <w:r w:rsidR="00EE5BFB">
          <w:rPr>
            <w:noProof/>
            <w:webHidden/>
          </w:rPr>
          <w:fldChar w:fldCharType="separate"/>
        </w:r>
        <w:r w:rsidR="00EE5BFB">
          <w:rPr>
            <w:noProof/>
            <w:webHidden/>
          </w:rPr>
          <w:t>7</w:t>
        </w:r>
        <w:r w:rsidR="00EE5BFB">
          <w:rPr>
            <w:noProof/>
            <w:webHidden/>
          </w:rPr>
          <w:fldChar w:fldCharType="end"/>
        </w:r>
      </w:hyperlink>
    </w:p>
    <w:p w14:paraId="0288A404" w14:textId="784F9DEE" w:rsidR="00EE5BFB" w:rsidRDefault="001471B7">
      <w:pPr>
        <w:pStyle w:val="TOC4"/>
        <w:tabs>
          <w:tab w:val="right" w:leader="dot" w:pos="5030"/>
        </w:tabs>
        <w:rPr>
          <w:rFonts w:eastAsiaTheme="minorEastAsia"/>
          <w:smallCaps w:val="0"/>
          <w:noProof/>
          <w:sz w:val="22"/>
          <w:lang w:eastAsia="en-US"/>
        </w:rPr>
      </w:pPr>
      <w:hyperlink w:anchor="_Toc23333132" w:history="1">
        <w:r w:rsidR="00EE5BFB" w:rsidRPr="009A5198">
          <w:rPr>
            <w:rStyle w:val="Hyperlink"/>
            <w:noProof/>
            <w:lang w:val="es-ES_tradnl"/>
          </w:rPr>
          <w:t>Por Núcleo (Administración)</w:t>
        </w:r>
        <w:r w:rsidR="00EE5BFB">
          <w:rPr>
            <w:noProof/>
            <w:webHidden/>
          </w:rPr>
          <w:tab/>
        </w:r>
        <w:r w:rsidR="00EE5BFB">
          <w:rPr>
            <w:noProof/>
            <w:webHidden/>
          </w:rPr>
          <w:fldChar w:fldCharType="begin"/>
        </w:r>
        <w:r w:rsidR="00EE5BFB">
          <w:rPr>
            <w:noProof/>
            <w:webHidden/>
          </w:rPr>
          <w:instrText xml:space="preserve"> PAGEREF _Toc23333132 \h </w:instrText>
        </w:r>
        <w:r w:rsidR="00EE5BFB">
          <w:rPr>
            <w:noProof/>
            <w:webHidden/>
          </w:rPr>
        </w:r>
        <w:r w:rsidR="00EE5BFB">
          <w:rPr>
            <w:noProof/>
            <w:webHidden/>
          </w:rPr>
          <w:fldChar w:fldCharType="separate"/>
        </w:r>
        <w:r w:rsidR="00EE5BFB">
          <w:rPr>
            <w:noProof/>
            <w:webHidden/>
          </w:rPr>
          <w:t>8</w:t>
        </w:r>
        <w:r w:rsidR="00EE5BFB">
          <w:rPr>
            <w:noProof/>
            <w:webHidden/>
          </w:rPr>
          <w:fldChar w:fldCharType="end"/>
        </w:r>
      </w:hyperlink>
    </w:p>
    <w:p w14:paraId="4F08D038" w14:textId="1582FEE8" w:rsidR="00EE5BFB" w:rsidRDefault="001471B7">
      <w:pPr>
        <w:pStyle w:val="TOC4"/>
        <w:tabs>
          <w:tab w:val="right" w:leader="dot" w:pos="5030"/>
        </w:tabs>
        <w:rPr>
          <w:rFonts w:eastAsiaTheme="minorEastAsia"/>
          <w:smallCaps w:val="0"/>
          <w:noProof/>
          <w:sz w:val="22"/>
          <w:lang w:eastAsia="en-US"/>
        </w:rPr>
      </w:pPr>
      <w:hyperlink w:anchor="_Toc23333133" w:history="1">
        <w:r w:rsidR="00EE5BFB" w:rsidRPr="009A5198">
          <w:rPr>
            <w:rStyle w:val="Hyperlink"/>
            <w:noProof/>
            <w:lang w:val="es-ES_tradnl"/>
          </w:rPr>
          <w:t>Por Núcleo (SO)</w:t>
        </w:r>
        <w:r w:rsidR="00EE5BFB">
          <w:rPr>
            <w:noProof/>
            <w:webHidden/>
          </w:rPr>
          <w:tab/>
        </w:r>
        <w:r w:rsidR="00EE5BFB">
          <w:rPr>
            <w:noProof/>
            <w:webHidden/>
          </w:rPr>
          <w:fldChar w:fldCharType="begin"/>
        </w:r>
        <w:r w:rsidR="00EE5BFB">
          <w:rPr>
            <w:noProof/>
            <w:webHidden/>
          </w:rPr>
          <w:instrText xml:space="preserve"> PAGEREF _Toc23333133 \h </w:instrText>
        </w:r>
        <w:r w:rsidR="00EE5BFB">
          <w:rPr>
            <w:noProof/>
            <w:webHidden/>
          </w:rPr>
        </w:r>
        <w:r w:rsidR="00EE5BFB">
          <w:rPr>
            <w:noProof/>
            <w:webHidden/>
          </w:rPr>
          <w:fldChar w:fldCharType="separate"/>
        </w:r>
        <w:r w:rsidR="00EE5BFB">
          <w:rPr>
            <w:noProof/>
            <w:webHidden/>
          </w:rPr>
          <w:t>8</w:t>
        </w:r>
        <w:r w:rsidR="00EE5BFB">
          <w:rPr>
            <w:noProof/>
            <w:webHidden/>
          </w:rPr>
          <w:fldChar w:fldCharType="end"/>
        </w:r>
      </w:hyperlink>
    </w:p>
    <w:p w14:paraId="2028D8FA" w14:textId="7A41258F" w:rsidR="00EE5BFB" w:rsidRDefault="001471B7">
      <w:pPr>
        <w:pStyle w:val="TOC4"/>
        <w:tabs>
          <w:tab w:val="right" w:leader="dot" w:pos="5030"/>
        </w:tabs>
        <w:rPr>
          <w:rFonts w:eastAsiaTheme="minorEastAsia"/>
          <w:smallCaps w:val="0"/>
          <w:noProof/>
          <w:sz w:val="22"/>
          <w:lang w:eastAsia="en-US"/>
        </w:rPr>
      </w:pPr>
      <w:hyperlink w:anchor="_Toc23333134" w:history="1">
        <w:r w:rsidR="00EE5BFB" w:rsidRPr="009A5198">
          <w:rPr>
            <w:rStyle w:val="Hyperlink"/>
            <w:noProof/>
            <w:lang w:val="es-ES_tradnl"/>
          </w:rPr>
          <w:t>Por Procesador</w:t>
        </w:r>
        <w:r w:rsidR="00EE5BFB">
          <w:rPr>
            <w:noProof/>
            <w:webHidden/>
          </w:rPr>
          <w:tab/>
        </w:r>
        <w:r w:rsidR="00EE5BFB">
          <w:rPr>
            <w:noProof/>
            <w:webHidden/>
          </w:rPr>
          <w:fldChar w:fldCharType="begin"/>
        </w:r>
        <w:r w:rsidR="00EE5BFB">
          <w:rPr>
            <w:noProof/>
            <w:webHidden/>
          </w:rPr>
          <w:instrText xml:space="preserve"> PAGEREF _Toc23333134 \h </w:instrText>
        </w:r>
        <w:r w:rsidR="00EE5BFB">
          <w:rPr>
            <w:noProof/>
            <w:webHidden/>
          </w:rPr>
        </w:r>
        <w:r w:rsidR="00EE5BFB">
          <w:rPr>
            <w:noProof/>
            <w:webHidden/>
          </w:rPr>
          <w:fldChar w:fldCharType="separate"/>
        </w:r>
        <w:r w:rsidR="00EE5BFB">
          <w:rPr>
            <w:noProof/>
            <w:webHidden/>
          </w:rPr>
          <w:t>8</w:t>
        </w:r>
        <w:r w:rsidR="00EE5BFB">
          <w:rPr>
            <w:noProof/>
            <w:webHidden/>
          </w:rPr>
          <w:fldChar w:fldCharType="end"/>
        </w:r>
      </w:hyperlink>
    </w:p>
    <w:p w14:paraId="5A18B720" w14:textId="6EAB4D63" w:rsidR="00EE5BFB" w:rsidRDefault="001471B7">
      <w:pPr>
        <w:pStyle w:val="TOC4"/>
        <w:tabs>
          <w:tab w:val="right" w:leader="dot" w:pos="5030"/>
        </w:tabs>
        <w:rPr>
          <w:rFonts w:eastAsiaTheme="minorEastAsia"/>
          <w:smallCaps w:val="0"/>
          <w:noProof/>
          <w:sz w:val="22"/>
          <w:lang w:eastAsia="en-US"/>
        </w:rPr>
      </w:pPr>
      <w:hyperlink w:anchor="_Toc23333135" w:history="1">
        <w:r w:rsidR="00EE5BFB" w:rsidRPr="009A5198">
          <w:rPr>
            <w:rStyle w:val="Hyperlink"/>
            <w:noProof/>
            <w:lang w:val="es-ES_tradnl"/>
          </w:rPr>
          <w:t>Licencias de Acceso de Suscriptor (SAL) para el Software de Servidor</w:t>
        </w:r>
        <w:r w:rsidR="00EE5BFB">
          <w:rPr>
            <w:noProof/>
            <w:webHidden/>
          </w:rPr>
          <w:tab/>
        </w:r>
        <w:r w:rsidR="00EE5BFB">
          <w:rPr>
            <w:noProof/>
            <w:webHidden/>
          </w:rPr>
          <w:fldChar w:fldCharType="begin"/>
        </w:r>
        <w:r w:rsidR="00EE5BFB">
          <w:rPr>
            <w:noProof/>
            <w:webHidden/>
          </w:rPr>
          <w:instrText xml:space="preserve"> PAGEREF _Toc23333135 \h </w:instrText>
        </w:r>
        <w:r w:rsidR="00EE5BFB">
          <w:rPr>
            <w:noProof/>
            <w:webHidden/>
          </w:rPr>
        </w:r>
        <w:r w:rsidR="00EE5BFB">
          <w:rPr>
            <w:noProof/>
            <w:webHidden/>
          </w:rPr>
          <w:fldChar w:fldCharType="separate"/>
        </w:r>
        <w:r w:rsidR="00EE5BFB">
          <w:rPr>
            <w:noProof/>
            <w:webHidden/>
          </w:rPr>
          <w:t>8</w:t>
        </w:r>
        <w:r w:rsidR="00EE5BFB">
          <w:rPr>
            <w:noProof/>
            <w:webHidden/>
          </w:rPr>
          <w:fldChar w:fldCharType="end"/>
        </w:r>
      </w:hyperlink>
    </w:p>
    <w:p w14:paraId="01362B55" w14:textId="72F8D968" w:rsidR="00EE5BFB" w:rsidRDefault="001471B7">
      <w:pPr>
        <w:pStyle w:val="TOC4"/>
        <w:tabs>
          <w:tab w:val="right" w:leader="dot" w:pos="5030"/>
        </w:tabs>
        <w:rPr>
          <w:rFonts w:eastAsiaTheme="minorEastAsia"/>
          <w:smallCaps w:val="0"/>
          <w:noProof/>
          <w:sz w:val="22"/>
          <w:lang w:eastAsia="en-US"/>
        </w:rPr>
      </w:pPr>
      <w:hyperlink w:anchor="_Toc23333136" w:history="1">
        <w:r w:rsidR="00EE5BFB" w:rsidRPr="009A5198">
          <w:rPr>
            <w:rStyle w:val="Hyperlink"/>
            <w:noProof/>
            <w:lang w:val="es-ES_tradnl"/>
          </w:rPr>
          <w:t>Licencias de Acceso de Suscriptor (Licencias SAL) para Servidores de Administración</w:t>
        </w:r>
        <w:r w:rsidR="00EE5BFB">
          <w:rPr>
            <w:noProof/>
            <w:webHidden/>
          </w:rPr>
          <w:tab/>
        </w:r>
        <w:r w:rsidR="00EE5BFB">
          <w:rPr>
            <w:noProof/>
            <w:webHidden/>
          </w:rPr>
          <w:fldChar w:fldCharType="begin"/>
        </w:r>
        <w:r w:rsidR="00EE5BFB">
          <w:rPr>
            <w:noProof/>
            <w:webHidden/>
          </w:rPr>
          <w:instrText xml:space="preserve"> PAGEREF _Toc23333136 \h </w:instrText>
        </w:r>
        <w:r w:rsidR="00EE5BFB">
          <w:rPr>
            <w:noProof/>
            <w:webHidden/>
          </w:rPr>
        </w:r>
        <w:r w:rsidR="00EE5BFB">
          <w:rPr>
            <w:noProof/>
            <w:webHidden/>
          </w:rPr>
          <w:fldChar w:fldCharType="separate"/>
        </w:r>
        <w:r w:rsidR="00EE5BFB">
          <w:rPr>
            <w:noProof/>
            <w:webHidden/>
          </w:rPr>
          <w:t>8</w:t>
        </w:r>
        <w:r w:rsidR="00EE5BFB">
          <w:rPr>
            <w:noProof/>
            <w:webHidden/>
          </w:rPr>
          <w:fldChar w:fldCharType="end"/>
        </w:r>
      </w:hyperlink>
    </w:p>
    <w:p w14:paraId="16291427" w14:textId="4AC78E3F" w:rsidR="00EE5BFB" w:rsidRDefault="001471B7">
      <w:pPr>
        <w:pStyle w:val="TOC4"/>
        <w:tabs>
          <w:tab w:val="right" w:leader="dot" w:pos="5030"/>
        </w:tabs>
        <w:rPr>
          <w:rFonts w:eastAsiaTheme="minorEastAsia"/>
          <w:smallCaps w:val="0"/>
          <w:noProof/>
          <w:sz w:val="22"/>
          <w:lang w:eastAsia="en-US"/>
        </w:rPr>
      </w:pPr>
      <w:hyperlink w:anchor="_Toc23333137" w:history="1">
        <w:r w:rsidR="00EE5BFB" w:rsidRPr="009A5198">
          <w:rPr>
            <w:rStyle w:val="Hyperlink"/>
            <w:noProof/>
            <w:lang w:val="es-ES_tradnl"/>
          </w:rPr>
          <w:t>Licencias de Acceso de Suscriptor (SAL) para Aplicaciones de Escritorio</w:t>
        </w:r>
        <w:r w:rsidR="00EE5BFB">
          <w:rPr>
            <w:noProof/>
            <w:webHidden/>
          </w:rPr>
          <w:tab/>
        </w:r>
        <w:r w:rsidR="00EE5BFB">
          <w:rPr>
            <w:noProof/>
            <w:webHidden/>
          </w:rPr>
          <w:fldChar w:fldCharType="begin"/>
        </w:r>
        <w:r w:rsidR="00EE5BFB">
          <w:rPr>
            <w:noProof/>
            <w:webHidden/>
          </w:rPr>
          <w:instrText xml:space="preserve"> PAGEREF _Toc23333137 \h </w:instrText>
        </w:r>
        <w:r w:rsidR="00EE5BFB">
          <w:rPr>
            <w:noProof/>
            <w:webHidden/>
          </w:rPr>
        </w:r>
        <w:r w:rsidR="00EE5BFB">
          <w:rPr>
            <w:noProof/>
            <w:webHidden/>
          </w:rPr>
          <w:fldChar w:fldCharType="separate"/>
        </w:r>
        <w:r w:rsidR="00EE5BFB">
          <w:rPr>
            <w:noProof/>
            <w:webHidden/>
          </w:rPr>
          <w:t>9</w:t>
        </w:r>
        <w:r w:rsidR="00EE5BFB">
          <w:rPr>
            <w:noProof/>
            <w:webHidden/>
          </w:rPr>
          <w:fldChar w:fldCharType="end"/>
        </w:r>
      </w:hyperlink>
    </w:p>
    <w:p w14:paraId="40F6DF74" w14:textId="51347C24" w:rsidR="00EE5BFB" w:rsidRDefault="001471B7">
      <w:pPr>
        <w:pStyle w:val="TOC4"/>
        <w:tabs>
          <w:tab w:val="right" w:leader="dot" w:pos="5030"/>
        </w:tabs>
        <w:rPr>
          <w:rFonts w:eastAsiaTheme="minorEastAsia"/>
          <w:smallCaps w:val="0"/>
          <w:noProof/>
          <w:sz w:val="22"/>
          <w:lang w:eastAsia="en-US"/>
        </w:rPr>
      </w:pPr>
      <w:hyperlink w:anchor="_Toc23333138" w:history="1">
        <w:r w:rsidR="00EE5BFB" w:rsidRPr="009A5198">
          <w:rPr>
            <w:rStyle w:val="Hyperlink"/>
            <w:noProof/>
            <w:lang w:val="es-ES_tradnl"/>
          </w:rPr>
          <w:t>Host/Invitado</w:t>
        </w:r>
        <w:r w:rsidR="00EE5BFB">
          <w:rPr>
            <w:noProof/>
            <w:webHidden/>
          </w:rPr>
          <w:tab/>
        </w:r>
        <w:r w:rsidR="00EE5BFB">
          <w:rPr>
            <w:noProof/>
            <w:webHidden/>
          </w:rPr>
          <w:fldChar w:fldCharType="begin"/>
        </w:r>
        <w:r w:rsidR="00EE5BFB">
          <w:rPr>
            <w:noProof/>
            <w:webHidden/>
          </w:rPr>
          <w:instrText xml:space="preserve"> PAGEREF _Toc23333138 \h </w:instrText>
        </w:r>
        <w:r w:rsidR="00EE5BFB">
          <w:rPr>
            <w:noProof/>
            <w:webHidden/>
          </w:rPr>
        </w:r>
        <w:r w:rsidR="00EE5BFB">
          <w:rPr>
            <w:noProof/>
            <w:webHidden/>
          </w:rPr>
          <w:fldChar w:fldCharType="separate"/>
        </w:r>
        <w:r w:rsidR="00EE5BFB">
          <w:rPr>
            <w:noProof/>
            <w:webHidden/>
          </w:rPr>
          <w:t>9</w:t>
        </w:r>
        <w:r w:rsidR="00EE5BFB">
          <w:rPr>
            <w:noProof/>
            <w:webHidden/>
          </w:rPr>
          <w:fldChar w:fldCharType="end"/>
        </w:r>
      </w:hyperlink>
    </w:p>
    <w:p w14:paraId="59E74ED3" w14:textId="5BD343EE" w:rsidR="00EE5BFB" w:rsidRDefault="001471B7">
      <w:pPr>
        <w:pStyle w:val="TOC1"/>
        <w:tabs>
          <w:tab w:val="right" w:leader="dot" w:pos="5030"/>
        </w:tabs>
        <w:rPr>
          <w:rFonts w:eastAsiaTheme="minorEastAsia"/>
          <w:b w:val="0"/>
          <w:caps w:val="0"/>
          <w:noProof/>
          <w:sz w:val="22"/>
          <w:lang w:eastAsia="en-US"/>
        </w:rPr>
      </w:pPr>
      <w:hyperlink w:anchor="_Toc23333139" w:history="1">
        <w:r w:rsidR="00EE5BFB" w:rsidRPr="009A5198">
          <w:rPr>
            <w:rStyle w:val="Hyperlink"/>
            <w:noProof/>
          </w:rPr>
          <w:t>Entradas de Producto</w:t>
        </w:r>
        <w:r w:rsidR="00EE5BFB">
          <w:rPr>
            <w:noProof/>
            <w:webHidden/>
          </w:rPr>
          <w:tab/>
        </w:r>
        <w:r w:rsidR="00EE5BFB">
          <w:rPr>
            <w:noProof/>
            <w:webHidden/>
          </w:rPr>
          <w:fldChar w:fldCharType="begin"/>
        </w:r>
        <w:r w:rsidR="00EE5BFB">
          <w:rPr>
            <w:noProof/>
            <w:webHidden/>
          </w:rPr>
          <w:instrText xml:space="preserve"> PAGEREF _Toc23333139 \h </w:instrText>
        </w:r>
        <w:r w:rsidR="00EE5BFB">
          <w:rPr>
            <w:noProof/>
            <w:webHidden/>
          </w:rPr>
        </w:r>
        <w:r w:rsidR="00EE5BFB">
          <w:rPr>
            <w:noProof/>
            <w:webHidden/>
          </w:rPr>
          <w:fldChar w:fldCharType="separate"/>
        </w:r>
        <w:r w:rsidR="00EE5BFB">
          <w:rPr>
            <w:noProof/>
            <w:webHidden/>
          </w:rPr>
          <w:t>10</w:t>
        </w:r>
        <w:r w:rsidR="00EE5BFB">
          <w:rPr>
            <w:noProof/>
            <w:webHidden/>
          </w:rPr>
          <w:fldChar w:fldCharType="end"/>
        </w:r>
      </w:hyperlink>
    </w:p>
    <w:p w14:paraId="19C7E98B" w14:textId="4E93446B" w:rsidR="00EE5BFB" w:rsidRDefault="001471B7">
      <w:pPr>
        <w:pStyle w:val="TOC3"/>
        <w:tabs>
          <w:tab w:val="right" w:leader="dot" w:pos="5030"/>
        </w:tabs>
        <w:rPr>
          <w:rFonts w:eastAsiaTheme="minorEastAsia"/>
          <w:smallCaps w:val="0"/>
          <w:noProof/>
          <w:sz w:val="22"/>
          <w:lang w:eastAsia="en-US"/>
        </w:rPr>
      </w:pPr>
      <w:hyperlink w:anchor="_Toc23333140" w:history="1">
        <w:r w:rsidR="00EE5BFB" w:rsidRPr="009A5198">
          <w:rPr>
            <w:rStyle w:val="Hyperlink"/>
            <w:noProof/>
          </w:rPr>
          <w:t>Advanced Threat Analytics</w:t>
        </w:r>
        <w:r w:rsidR="00EE5BFB">
          <w:rPr>
            <w:noProof/>
            <w:webHidden/>
          </w:rPr>
          <w:tab/>
        </w:r>
        <w:r w:rsidR="00EE5BFB">
          <w:rPr>
            <w:noProof/>
            <w:webHidden/>
          </w:rPr>
          <w:fldChar w:fldCharType="begin"/>
        </w:r>
        <w:r w:rsidR="00EE5BFB">
          <w:rPr>
            <w:noProof/>
            <w:webHidden/>
          </w:rPr>
          <w:instrText xml:space="preserve"> PAGEREF _Toc23333140 \h </w:instrText>
        </w:r>
        <w:r w:rsidR="00EE5BFB">
          <w:rPr>
            <w:noProof/>
            <w:webHidden/>
          </w:rPr>
        </w:r>
        <w:r w:rsidR="00EE5BFB">
          <w:rPr>
            <w:noProof/>
            <w:webHidden/>
          </w:rPr>
          <w:fldChar w:fldCharType="separate"/>
        </w:r>
        <w:r w:rsidR="00EE5BFB">
          <w:rPr>
            <w:noProof/>
            <w:webHidden/>
          </w:rPr>
          <w:t>10</w:t>
        </w:r>
        <w:r w:rsidR="00EE5BFB">
          <w:rPr>
            <w:noProof/>
            <w:webHidden/>
          </w:rPr>
          <w:fldChar w:fldCharType="end"/>
        </w:r>
      </w:hyperlink>
    </w:p>
    <w:p w14:paraId="25573AC3" w14:textId="360A8676" w:rsidR="00EE5BFB" w:rsidRDefault="001471B7">
      <w:pPr>
        <w:pStyle w:val="TOC3"/>
        <w:tabs>
          <w:tab w:val="right" w:leader="dot" w:pos="5030"/>
        </w:tabs>
        <w:rPr>
          <w:rFonts w:eastAsiaTheme="minorEastAsia"/>
          <w:smallCaps w:val="0"/>
          <w:noProof/>
          <w:sz w:val="22"/>
          <w:lang w:eastAsia="en-US"/>
        </w:rPr>
      </w:pPr>
      <w:hyperlink w:anchor="_Toc23333141" w:history="1">
        <w:r w:rsidR="00EE5BFB" w:rsidRPr="009A5198">
          <w:rPr>
            <w:rStyle w:val="Hyperlink"/>
            <w:noProof/>
            <w:lang w:val="es-ES_tradnl"/>
          </w:rPr>
          <w:t>BizTalk Server</w:t>
        </w:r>
        <w:r w:rsidR="00EE5BFB">
          <w:rPr>
            <w:noProof/>
            <w:webHidden/>
          </w:rPr>
          <w:tab/>
        </w:r>
        <w:r w:rsidR="00EE5BFB">
          <w:rPr>
            <w:noProof/>
            <w:webHidden/>
          </w:rPr>
          <w:fldChar w:fldCharType="begin"/>
        </w:r>
        <w:r w:rsidR="00EE5BFB">
          <w:rPr>
            <w:noProof/>
            <w:webHidden/>
          </w:rPr>
          <w:instrText xml:space="preserve"> PAGEREF _Toc23333141 \h </w:instrText>
        </w:r>
        <w:r w:rsidR="00EE5BFB">
          <w:rPr>
            <w:noProof/>
            <w:webHidden/>
          </w:rPr>
        </w:r>
        <w:r w:rsidR="00EE5BFB">
          <w:rPr>
            <w:noProof/>
            <w:webHidden/>
          </w:rPr>
          <w:fldChar w:fldCharType="separate"/>
        </w:r>
        <w:r w:rsidR="00EE5BFB">
          <w:rPr>
            <w:noProof/>
            <w:webHidden/>
          </w:rPr>
          <w:t>10</w:t>
        </w:r>
        <w:r w:rsidR="00EE5BFB">
          <w:rPr>
            <w:noProof/>
            <w:webHidden/>
          </w:rPr>
          <w:fldChar w:fldCharType="end"/>
        </w:r>
      </w:hyperlink>
    </w:p>
    <w:p w14:paraId="1E760656" w14:textId="436724B5" w:rsidR="00EE5BFB" w:rsidRDefault="001471B7">
      <w:pPr>
        <w:pStyle w:val="TOC3"/>
        <w:tabs>
          <w:tab w:val="right" w:leader="dot" w:pos="5030"/>
        </w:tabs>
        <w:rPr>
          <w:rFonts w:eastAsiaTheme="minorEastAsia"/>
          <w:smallCaps w:val="0"/>
          <w:noProof/>
          <w:sz w:val="22"/>
          <w:lang w:eastAsia="en-US"/>
        </w:rPr>
      </w:pPr>
      <w:hyperlink w:anchor="_Toc23333142" w:history="1">
        <w:r w:rsidR="00EE5BFB" w:rsidRPr="009A5198">
          <w:rPr>
            <w:rStyle w:val="Hyperlink"/>
            <w:noProof/>
            <w:lang w:val="fr-FR"/>
          </w:rPr>
          <w:t>Core Infrastructure Server (CIS) Suite</w:t>
        </w:r>
        <w:r w:rsidR="00EE5BFB">
          <w:rPr>
            <w:noProof/>
            <w:webHidden/>
          </w:rPr>
          <w:tab/>
        </w:r>
        <w:r w:rsidR="00EE5BFB">
          <w:rPr>
            <w:noProof/>
            <w:webHidden/>
          </w:rPr>
          <w:fldChar w:fldCharType="begin"/>
        </w:r>
        <w:r w:rsidR="00EE5BFB">
          <w:rPr>
            <w:noProof/>
            <w:webHidden/>
          </w:rPr>
          <w:instrText xml:space="preserve"> PAGEREF _Toc23333142 \h </w:instrText>
        </w:r>
        <w:r w:rsidR="00EE5BFB">
          <w:rPr>
            <w:noProof/>
            <w:webHidden/>
          </w:rPr>
        </w:r>
        <w:r w:rsidR="00EE5BFB">
          <w:rPr>
            <w:noProof/>
            <w:webHidden/>
          </w:rPr>
          <w:fldChar w:fldCharType="separate"/>
        </w:r>
        <w:r w:rsidR="00EE5BFB">
          <w:rPr>
            <w:noProof/>
            <w:webHidden/>
          </w:rPr>
          <w:t>11</w:t>
        </w:r>
        <w:r w:rsidR="00EE5BFB">
          <w:rPr>
            <w:noProof/>
            <w:webHidden/>
          </w:rPr>
          <w:fldChar w:fldCharType="end"/>
        </w:r>
      </w:hyperlink>
    </w:p>
    <w:p w14:paraId="30DDCD43" w14:textId="65856768" w:rsidR="00EE5BFB" w:rsidRDefault="001471B7">
      <w:pPr>
        <w:pStyle w:val="TOC2"/>
        <w:tabs>
          <w:tab w:val="right" w:leader="dot" w:pos="5030"/>
        </w:tabs>
        <w:rPr>
          <w:rFonts w:eastAsiaTheme="minorEastAsia"/>
          <w:b w:val="0"/>
          <w:smallCaps w:val="0"/>
          <w:noProof/>
          <w:sz w:val="22"/>
          <w:lang w:eastAsia="en-US"/>
        </w:rPr>
      </w:pPr>
      <w:hyperlink w:anchor="_Toc23333143" w:history="1">
        <w:r w:rsidR="00EE5BFB" w:rsidRPr="009A5198">
          <w:rPr>
            <w:rStyle w:val="Hyperlink"/>
            <w:noProof/>
            <w:lang w:val="es-ES_tradnl"/>
          </w:rPr>
          <w:t>Microsoft Dynamics</w:t>
        </w:r>
        <w:r w:rsidR="00EE5BFB">
          <w:rPr>
            <w:noProof/>
            <w:webHidden/>
          </w:rPr>
          <w:tab/>
        </w:r>
        <w:r w:rsidR="00EE5BFB">
          <w:rPr>
            <w:noProof/>
            <w:webHidden/>
          </w:rPr>
          <w:fldChar w:fldCharType="begin"/>
        </w:r>
        <w:r w:rsidR="00EE5BFB">
          <w:rPr>
            <w:noProof/>
            <w:webHidden/>
          </w:rPr>
          <w:instrText xml:space="preserve"> PAGEREF _Toc23333143 \h </w:instrText>
        </w:r>
        <w:r w:rsidR="00EE5BFB">
          <w:rPr>
            <w:noProof/>
            <w:webHidden/>
          </w:rPr>
        </w:r>
        <w:r w:rsidR="00EE5BFB">
          <w:rPr>
            <w:noProof/>
            <w:webHidden/>
          </w:rPr>
          <w:fldChar w:fldCharType="separate"/>
        </w:r>
        <w:r w:rsidR="00EE5BFB">
          <w:rPr>
            <w:noProof/>
            <w:webHidden/>
          </w:rPr>
          <w:t>12</w:t>
        </w:r>
        <w:r w:rsidR="00EE5BFB">
          <w:rPr>
            <w:noProof/>
            <w:webHidden/>
          </w:rPr>
          <w:fldChar w:fldCharType="end"/>
        </w:r>
      </w:hyperlink>
    </w:p>
    <w:p w14:paraId="481849C6" w14:textId="53CA5652" w:rsidR="00EE5BFB" w:rsidRDefault="001471B7">
      <w:pPr>
        <w:pStyle w:val="TOC4"/>
        <w:tabs>
          <w:tab w:val="right" w:leader="dot" w:pos="5030"/>
        </w:tabs>
        <w:rPr>
          <w:rFonts w:eastAsiaTheme="minorEastAsia"/>
          <w:smallCaps w:val="0"/>
          <w:noProof/>
          <w:sz w:val="22"/>
          <w:lang w:eastAsia="en-US"/>
        </w:rPr>
      </w:pPr>
      <w:hyperlink w:anchor="_Toc23333144" w:history="1">
        <w:r w:rsidR="00EE5BFB" w:rsidRPr="009A5198">
          <w:rPr>
            <w:rStyle w:val="Hyperlink"/>
            <w:noProof/>
            <w:lang w:val="es-ES_tradnl"/>
          </w:rPr>
          <w:t>Microsoft Dynamics AX</w:t>
        </w:r>
        <w:r w:rsidR="00EE5BFB">
          <w:rPr>
            <w:noProof/>
            <w:webHidden/>
          </w:rPr>
          <w:tab/>
        </w:r>
        <w:r w:rsidR="00EE5BFB">
          <w:rPr>
            <w:noProof/>
            <w:webHidden/>
          </w:rPr>
          <w:fldChar w:fldCharType="begin"/>
        </w:r>
        <w:r w:rsidR="00EE5BFB">
          <w:rPr>
            <w:noProof/>
            <w:webHidden/>
          </w:rPr>
          <w:instrText xml:space="preserve"> PAGEREF _Toc23333144 \h </w:instrText>
        </w:r>
        <w:r w:rsidR="00EE5BFB">
          <w:rPr>
            <w:noProof/>
            <w:webHidden/>
          </w:rPr>
        </w:r>
        <w:r w:rsidR="00EE5BFB">
          <w:rPr>
            <w:noProof/>
            <w:webHidden/>
          </w:rPr>
          <w:fldChar w:fldCharType="separate"/>
        </w:r>
        <w:r w:rsidR="00EE5BFB">
          <w:rPr>
            <w:noProof/>
            <w:webHidden/>
          </w:rPr>
          <w:t>12</w:t>
        </w:r>
        <w:r w:rsidR="00EE5BFB">
          <w:rPr>
            <w:noProof/>
            <w:webHidden/>
          </w:rPr>
          <w:fldChar w:fldCharType="end"/>
        </w:r>
      </w:hyperlink>
    </w:p>
    <w:p w14:paraId="66D300E0" w14:textId="0CC150A5" w:rsidR="00EE5BFB" w:rsidRDefault="001471B7">
      <w:pPr>
        <w:pStyle w:val="TOC4"/>
        <w:tabs>
          <w:tab w:val="right" w:leader="dot" w:pos="5030"/>
        </w:tabs>
        <w:rPr>
          <w:rFonts w:eastAsiaTheme="minorEastAsia"/>
          <w:smallCaps w:val="0"/>
          <w:noProof/>
          <w:sz w:val="22"/>
          <w:lang w:eastAsia="en-US"/>
        </w:rPr>
      </w:pPr>
      <w:hyperlink w:anchor="_Toc23333145" w:history="1">
        <w:r w:rsidR="00EE5BFB" w:rsidRPr="009A5198">
          <w:rPr>
            <w:rStyle w:val="Hyperlink"/>
            <w:noProof/>
            <w:lang w:val="pt-BR"/>
          </w:rPr>
          <w:t>Microsoft Dynamics 365</w:t>
        </w:r>
        <w:r w:rsidR="00EE5BFB">
          <w:rPr>
            <w:noProof/>
            <w:webHidden/>
          </w:rPr>
          <w:tab/>
        </w:r>
        <w:r w:rsidR="00EE5BFB">
          <w:rPr>
            <w:noProof/>
            <w:webHidden/>
          </w:rPr>
          <w:fldChar w:fldCharType="begin"/>
        </w:r>
        <w:r w:rsidR="00EE5BFB">
          <w:rPr>
            <w:noProof/>
            <w:webHidden/>
          </w:rPr>
          <w:instrText xml:space="preserve"> PAGEREF _Toc23333145 \h </w:instrText>
        </w:r>
        <w:r w:rsidR="00EE5BFB">
          <w:rPr>
            <w:noProof/>
            <w:webHidden/>
          </w:rPr>
        </w:r>
        <w:r w:rsidR="00EE5BFB">
          <w:rPr>
            <w:noProof/>
            <w:webHidden/>
          </w:rPr>
          <w:fldChar w:fldCharType="separate"/>
        </w:r>
        <w:r w:rsidR="00EE5BFB">
          <w:rPr>
            <w:noProof/>
            <w:webHidden/>
          </w:rPr>
          <w:t>13</w:t>
        </w:r>
        <w:r w:rsidR="00EE5BFB">
          <w:rPr>
            <w:noProof/>
            <w:webHidden/>
          </w:rPr>
          <w:fldChar w:fldCharType="end"/>
        </w:r>
      </w:hyperlink>
    </w:p>
    <w:p w14:paraId="47D58A4F" w14:textId="2B971F3E" w:rsidR="00EE5BFB" w:rsidRDefault="001471B7">
      <w:pPr>
        <w:pStyle w:val="TOC4"/>
        <w:tabs>
          <w:tab w:val="right" w:leader="dot" w:pos="5030"/>
        </w:tabs>
        <w:rPr>
          <w:rFonts w:eastAsiaTheme="minorEastAsia"/>
          <w:smallCaps w:val="0"/>
          <w:noProof/>
          <w:sz w:val="22"/>
          <w:lang w:eastAsia="en-US"/>
        </w:rPr>
      </w:pPr>
      <w:hyperlink w:anchor="_Toc23333146" w:history="1">
        <w:r w:rsidR="00EE5BFB" w:rsidRPr="009A5198">
          <w:rPr>
            <w:rStyle w:val="Hyperlink"/>
            <w:noProof/>
            <w:lang w:val="pt-BR"/>
          </w:rPr>
          <w:t>Microsoft Dynamics NAV</w:t>
        </w:r>
        <w:r w:rsidR="00EE5BFB">
          <w:rPr>
            <w:noProof/>
            <w:webHidden/>
          </w:rPr>
          <w:tab/>
        </w:r>
        <w:r w:rsidR="00EE5BFB">
          <w:rPr>
            <w:noProof/>
            <w:webHidden/>
          </w:rPr>
          <w:fldChar w:fldCharType="begin"/>
        </w:r>
        <w:r w:rsidR="00EE5BFB">
          <w:rPr>
            <w:noProof/>
            <w:webHidden/>
          </w:rPr>
          <w:instrText xml:space="preserve"> PAGEREF _Toc23333146 \h </w:instrText>
        </w:r>
        <w:r w:rsidR="00EE5BFB">
          <w:rPr>
            <w:noProof/>
            <w:webHidden/>
          </w:rPr>
        </w:r>
        <w:r w:rsidR="00EE5BFB">
          <w:rPr>
            <w:noProof/>
            <w:webHidden/>
          </w:rPr>
          <w:fldChar w:fldCharType="separate"/>
        </w:r>
        <w:r w:rsidR="00EE5BFB">
          <w:rPr>
            <w:noProof/>
            <w:webHidden/>
          </w:rPr>
          <w:t>14</w:t>
        </w:r>
        <w:r w:rsidR="00EE5BFB">
          <w:rPr>
            <w:noProof/>
            <w:webHidden/>
          </w:rPr>
          <w:fldChar w:fldCharType="end"/>
        </w:r>
      </w:hyperlink>
    </w:p>
    <w:p w14:paraId="6627D8FB" w14:textId="638E918A" w:rsidR="00EE5BFB" w:rsidRDefault="001471B7">
      <w:pPr>
        <w:pStyle w:val="TOC4"/>
        <w:tabs>
          <w:tab w:val="right" w:leader="dot" w:pos="5030"/>
        </w:tabs>
        <w:rPr>
          <w:rFonts w:eastAsiaTheme="minorEastAsia"/>
          <w:smallCaps w:val="0"/>
          <w:noProof/>
          <w:sz w:val="22"/>
          <w:lang w:eastAsia="en-US"/>
        </w:rPr>
      </w:pPr>
      <w:hyperlink w:anchor="_Toc23333147" w:history="1">
        <w:r w:rsidR="00EE5BFB" w:rsidRPr="009A5198">
          <w:rPr>
            <w:rStyle w:val="Hyperlink"/>
            <w:noProof/>
            <w:lang w:val="pt-BR"/>
          </w:rPr>
          <w:t>Microsoft Dynamics GP</w:t>
        </w:r>
        <w:r w:rsidR="00EE5BFB">
          <w:rPr>
            <w:noProof/>
            <w:webHidden/>
          </w:rPr>
          <w:tab/>
        </w:r>
        <w:r w:rsidR="00EE5BFB">
          <w:rPr>
            <w:noProof/>
            <w:webHidden/>
          </w:rPr>
          <w:fldChar w:fldCharType="begin"/>
        </w:r>
        <w:r w:rsidR="00EE5BFB">
          <w:rPr>
            <w:noProof/>
            <w:webHidden/>
          </w:rPr>
          <w:instrText xml:space="preserve"> PAGEREF _Toc23333147 \h </w:instrText>
        </w:r>
        <w:r w:rsidR="00EE5BFB">
          <w:rPr>
            <w:noProof/>
            <w:webHidden/>
          </w:rPr>
        </w:r>
        <w:r w:rsidR="00EE5BFB">
          <w:rPr>
            <w:noProof/>
            <w:webHidden/>
          </w:rPr>
          <w:fldChar w:fldCharType="separate"/>
        </w:r>
        <w:r w:rsidR="00EE5BFB">
          <w:rPr>
            <w:noProof/>
            <w:webHidden/>
          </w:rPr>
          <w:t>15</w:t>
        </w:r>
        <w:r w:rsidR="00EE5BFB">
          <w:rPr>
            <w:noProof/>
            <w:webHidden/>
          </w:rPr>
          <w:fldChar w:fldCharType="end"/>
        </w:r>
      </w:hyperlink>
    </w:p>
    <w:p w14:paraId="21BBFEAF" w14:textId="3352EEC8" w:rsidR="00EE5BFB" w:rsidRDefault="001471B7">
      <w:pPr>
        <w:pStyle w:val="TOC4"/>
        <w:tabs>
          <w:tab w:val="right" w:leader="dot" w:pos="5030"/>
        </w:tabs>
        <w:rPr>
          <w:rFonts w:eastAsiaTheme="minorEastAsia"/>
          <w:smallCaps w:val="0"/>
          <w:noProof/>
          <w:sz w:val="22"/>
          <w:lang w:eastAsia="en-US"/>
        </w:rPr>
      </w:pPr>
      <w:hyperlink w:anchor="_Toc23333148" w:history="1">
        <w:r w:rsidR="00EE5BFB" w:rsidRPr="009A5198">
          <w:rPr>
            <w:rStyle w:val="Hyperlink"/>
            <w:noProof/>
            <w:lang w:val="es-ES_tradnl"/>
          </w:rPr>
          <w:t>Microsoft Dynamics SL</w:t>
        </w:r>
        <w:r w:rsidR="00EE5BFB">
          <w:rPr>
            <w:noProof/>
            <w:webHidden/>
          </w:rPr>
          <w:tab/>
        </w:r>
        <w:r w:rsidR="00EE5BFB">
          <w:rPr>
            <w:noProof/>
            <w:webHidden/>
          </w:rPr>
          <w:fldChar w:fldCharType="begin"/>
        </w:r>
        <w:r w:rsidR="00EE5BFB">
          <w:rPr>
            <w:noProof/>
            <w:webHidden/>
          </w:rPr>
          <w:instrText xml:space="preserve"> PAGEREF _Toc23333148 \h </w:instrText>
        </w:r>
        <w:r w:rsidR="00EE5BFB">
          <w:rPr>
            <w:noProof/>
            <w:webHidden/>
          </w:rPr>
        </w:r>
        <w:r w:rsidR="00EE5BFB">
          <w:rPr>
            <w:noProof/>
            <w:webHidden/>
          </w:rPr>
          <w:fldChar w:fldCharType="separate"/>
        </w:r>
        <w:r w:rsidR="00EE5BFB">
          <w:rPr>
            <w:noProof/>
            <w:webHidden/>
          </w:rPr>
          <w:t>16</w:t>
        </w:r>
        <w:r w:rsidR="00EE5BFB">
          <w:rPr>
            <w:noProof/>
            <w:webHidden/>
          </w:rPr>
          <w:fldChar w:fldCharType="end"/>
        </w:r>
      </w:hyperlink>
    </w:p>
    <w:p w14:paraId="44264FD3" w14:textId="1523DBB1" w:rsidR="00EE5BFB" w:rsidRDefault="001471B7">
      <w:pPr>
        <w:pStyle w:val="TOC2"/>
        <w:tabs>
          <w:tab w:val="right" w:leader="dot" w:pos="5030"/>
        </w:tabs>
        <w:rPr>
          <w:rFonts w:eastAsiaTheme="minorEastAsia"/>
          <w:b w:val="0"/>
          <w:smallCaps w:val="0"/>
          <w:noProof/>
          <w:sz w:val="22"/>
          <w:lang w:eastAsia="en-US"/>
        </w:rPr>
      </w:pPr>
      <w:hyperlink w:anchor="_Toc23333149" w:history="1">
        <w:r w:rsidR="00EE5BFB" w:rsidRPr="009A5198">
          <w:rPr>
            <w:rStyle w:val="Hyperlink"/>
            <w:noProof/>
            <w:lang w:val="es-ES_tradnl"/>
          </w:rPr>
          <w:t>Aplicaciones de Office</w:t>
        </w:r>
        <w:r w:rsidR="00EE5BFB">
          <w:rPr>
            <w:noProof/>
            <w:webHidden/>
          </w:rPr>
          <w:tab/>
        </w:r>
        <w:r w:rsidR="00EE5BFB">
          <w:rPr>
            <w:noProof/>
            <w:webHidden/>
          </w:rPr>
          <w:fldChar w:fldCharType="begin"/>
        </w:r>
        <w:r w:rsidR="00EE5BFB">
          <w:rPr>
            <w:noProof/>
            <w:webHidden/>
          </w:rPr>
          <w:instrText xml:space="preserve"> PAGEREF _Toc23333149 \h </w:instrText>
        </w:r>
        <w:r w:rsidR="00EE5BFB">
          <w:rPr>
            <w:noProof/>
            <w:webHidden/>
          </w:rPr>
        </w:r>
        <w:r w:rsidR="00EE5BFB">
          <w:rPr>
            <w:noProof/>
            <w:webHidden/>
          </w:rPr>
          <w:fldChar w:fldCharType="separate"/>
        </w:r>
        <w:r w:rsidR="00EE5BFB">
          <w:rPr>
            <w:noProof/>
            <w:webHidden/>
          </w:rPr>
          <w:t>17</w:t>
        </w:r>
        <w:r w:rsidR="00EE5BFB">
          <w:rPr>
            <w:noProof/>
            <w:webHidden/>
          </w:rPr>
          <w:fldChar w:fldCharType="end"/>
        </w:r>
      </w:hyperlink>
    </w:p>
    <w:p w14:paraId="0CD119BD" w14:textId="0D80C909" w:rsidR="00EE5BFB" w:rsidRDefault="001471B7">
      <w:pPr>
        <w:pStyle w:val="TOC4"/>
        <w:tabs>
          <w:tab w:val="right" w:leader="dot" w:pos="5030"/>
        </w:tabs>
        <w:rPr>
          <w:rFonts w:eastAsiaTheme="minorEastAsia"/>
          <w:smallCaps w:val="0"/>
          <w:noProof/>
          <w:sz w:val="22"/>
          <w:lang w:eastAsia="en-US"/>
        </w:rPr>
      </w:pPr>
      <w:hyperlink w:anchor="_Toc23333150" w:history="1">
        <w:r w:rsidR="00EE5BFB" w:rsidRPr="009A5198">
          <w:rPr>
            <w:rStyle w:val="Hyperlink"/>
            <w:noProof/>
            <w:lang w:val="es-ES_tradnl"/>
          </w:rPr>
          <w:t>Aplicaciones de Escritorio para Office</w:t>
        </w:r>
        <w:r w:rsidR="00EE5BFB">
          <w:rPr>
            <w:noProof/>
            <w:webHidden/>
          </w:rPr>
          <w:tab/>
        </w:r>
        <w:r w:rsidR="00EE5BFB">
          <w:rPr>
            <w:noProof/>
            <w:webHidden/>
          </w:rPr>
          <w:fldChar w:fldCharType="begin"/>
        </w:r>
        <w:r w:rsidR="00EE5BFB">
          <w:rPr>
            <w:noProof/>
            <w:webHidden/>
          </w:rPr>
          <w:instrText xml:space="preserve"> PAGEREF _Toc23333150 \h </w:instrText>
        </w:r>
        <w:r w:rsidR="00EE5BFB">
          <w:rPr>
            <w:noProof/>
            <w:webHidden/>
          </w:rPr>
        </w:r>
        <w:r w:rsidR="00EE5BFB">
          <w:rPr>
            <w:noProof/>
            <w:webHidden/>
          </w:rPr>
          <w:fldChar w:fldCharType="separate"/>
        </w:r>
        <w:r w:rsidR="00EE5BFB">
          <w:rPr>
            <w:noProof/>
            <w:webHidden/>
          </w:rPr>
          <w:t>17</w:t>
        </w:r>
        <w:r w:rsidR="00EE5BFB">
          <w:rPr>
            <w:noProof/>
            <w:webHidden/>
          </w:rPr>
          <w:fldChar w:fldCharType="end"/>
        </w:r>
      </w:hyperlink>
    </w:p>
    <w:p w14:paraId="4CD51118" w14:textId="551112B5" w:rsidR="00EE5BFB" w:rsidRDefault="001471B7">
      <w:pPr>
        <w:pStyle w:val="TOC4"/>
        <w:tabs>
          <w:tab w:val="right" w:leader="dot" w:pos="5030"/>
        </w:tabs>
        <w:rPr>
          <w:rFonts w:eastAsiaTheme="minorEastAsia"/>
          <w:smallCaps w:val="0"/>
          <w:noProof/>
          <w:sz w:val="22"/>
          <w:lang w:eastAsia="en-US"/>
        </w:rPr>
      </w:pPr>
      <w:hyperlink w:anchor="_Toc23333151" w:history="1">
        <w:r w:rsidR="00EE5BFB" w:rsidRPr="009A5198">
          <w:rPr>
            <w:rStyle w:val="Hyperlink"/>
            <w:noProof/>
          </w:rPr>
          <w:t>Project</w:t>
        </w:r>
        <w:r w:rsidR="00EE5BFB">
          <w:rPr>
            <w:noProof/>
            <w:webHidden/>
          </w:rPr>
          <w:tab/>
        </w:r>
        <w:r w:rsidR="00EE5BFB">
          <w:rPr>
            <w:noProof/>
            <w:webHidden/>
          </w:rPr>
          <w:fldChar w:fldCharType="begin"/>
        </w:r>
        <w:r w:rsidR="00EE5BFB">
          <w:rPr>
            <w:noProof/>
            <w:webHidden/>
          </w:rPr>
          <w:instrText xml:space="preserve"> PAGEREF _Toc23333151 \h </w:instrText>
        </w:r>
        <w:r w:rsidR="00EE5BFB">
          <w:rPr>
            <w:noProof/>
            <w:webHidden/>
          </w:rPr>
        </w:r>
        <w:r w:rsidR="00EE5BFB">
          <w:rPr>
            <w:noProof/>
            <w:webHidden/>
          </w:rPr>
          <w:fldChar w:fldCharType="separate"/>
        </w:r>
        <w:r w:rsidR="00EE5BFB">
          <w:rPr>
            <w:noProof/>
            <w:webHidden/>
          </w:rPr>
          <w:t>18</w:t>
        </w:r>
        <w:r w:rsidR="00EE5BFB">
          <w:rPr>
            <w:noProof/>
            <w:webHidden/>
          </w:rPr>
          <w:fldChar w:fldCharType="end"/>
        </w:r>
      </w:hyperlink>
    </w:p>
    <w:p w14:paraId="24FDB0B8" w14:textId="2668E5CB" w:rsidR="00EE5BFB" w:rsidRDefault="001471B7">
      <w:pPr>
        <w:pStyle w:val="TOC4"/>
        <w:tabs>
          <w:tab w:val="right" w:leader="dot" w:pos="5030"/>
        </w:tabs>
        <w:rPr>
          <w:rFonts w:eastAsiaTheme="minorEastAsia"/>
          <w:smallCaps w:val="0"/>
          <w:noProof/>
          <w:sz w:val="22"/>
          <w:lang w:eastAsia="en-US"/>
        </w:rPr>
      </w:pPr>
      <w:hyperlink w:anchor="_Toc23333152" w:history="1">
        <w:r w:rsidR="00EE5BFB" w:rsidRPr="009A5198">
          <w:rPr>
            <w:rStyle w:val="Hyperlink"/>
            <w:noProof/>
            <w:lang w:val="pt-BR"/>
          </w:rPr>
          <w:t>Visio</w:t>
        </w:r>
        <w:r w:rsidR="00EE5BFB">
          <w:rPr>
            <w:noProof/>
            <w:webHidden/>
          </w:rPr>
          <w:tab/>
        </w:r>
        <w:r w:rsidR="00EE5BFB">
          <w:rPr>
            <w:noProof/>
            <w:webHidden/>
          </w:rPr>
          <w:fldChar w:fldCharType="begin"/>
        </w:r>
        <w:r w:rsidR="00EE5BFB">
          <w:rPr>
            <w:noProof/>
            <w:webHidden/>
          </w:rPr>
          <w:instrText xml:space="preserve"> PAGEREF _Toc23333152 \h </w:instrText>
        </w:r>
        <w:r w:rsidR="00EE5BFB">
          <w:rPr>
            <w:noProof/>
            <w:webHidden/>
          </w:rPr>
        </w:r>
        <w:r w:rsidR="00EE5BFB">
          <w:rPr>
            <w:noProof/>
            <w:webHidden/>
          </w:rPr>
          <w:fldChar w:fldCharType="separate"/>
        </w:r>
        <w:r w:rsidR="00EE5BFB">
          <w:rPr>
            <w:noProof/>
            <w:webHidden/>
          </w:rPr>
          <w:t>18</w:t>
        </w:r>
        <w:r w:rsidR="00EE5BFB">
          <w:rPr>
            <w:noProof/>
            <w:webHidden/>
          </w:rPr>
          <w:fldChar w:fldCharType="end"/>
        </w:r>
      </w:hyperlink>
    </w:p>
    <w:p w14:paraId="33714502" w14:textId="2CF80425" w:rsidR="00EE5BFB" w:rsidRDefault="001471B7">
      <w:pPr>
        <w:pStyle w:val="TOC2"/>
        <w:tabs>
          <w:tab w:val="right" w:leader="dot" w:pos="5030"/>
        </w:tabs>
        <w:rPr>
          <w:rFonts w:eastAsiaTheme="minorEastAsia"/>
          <w:b w:val="0"/>
          <w:smallCaps w:val="0"/>
          <w:noProof/>
          <w:sz w:val="22"/>
          <w:lang w:eastAsia="en-US"/>
        </w:rPr>
      </w:pPr>
      <w:hyperlink w:anchor="_Toc23333153" w:history="1">
        <w:r w:rsidR="00EE5BFB" w:rsidRPr="009A5198">
          <w:rPr>
            <w:rStyle w:val="Hyperlink"/>
            <w:noProof/>
            <w:lang w:val="es-ES_tradnl"/>
          </w:rPr>
          <w:t>Servidores de Office</w:t>
        </w:r>
        <w:r w:rsidR="00EE5BFB">
          <w:rPr>
            <w:noProof/>
            <w:webHidden/>
          </w:rPr>
          <w:tab/>
        </w:r>
        <w:r w:rsidR="00EE5BFB">
          <w:rPr>
            <w:noProof/>
            <w:webHidden/>
          </w:rPr>
          <w:fldChar w:fldCharType="begin"/>
        </w:r>
        <w:r w:rsidR="00EE5BFB">
          <w:rPr>
            <w:noProof/>
            <w:webHidden/>
          </w:rPr>
          <w:instrText xml:space="preserve"> PAGEREF _Toc23333153 \h </w:instrText>
        </w:r>
        <w:r w:rsidR="00EE5BFB">
          <w:rPr>
            <w:noProof/>
            <w:webHidden/>
          </w:rPr>
        </w:r>
        <w:r w:rsidR="00EE5BFB">
          <w:rPr>
            <w:noProof/>
            <w:webHidden/>
          </w:rPr>
          <w:fldChar w:fldCharType="separate"/>
        </w:r>
        <w:r w:rsidR="00EE5BFB">
          <w:rPr>
            <w:noProof/>
            <w:webHidden/>
          </w:rPr>
          <w:t>18</w:t>
        </w:r>
        <w:r w:rsidR="00EE5BFB">
          <w:rPr>
            <w:noProof/>
            <w:webHidden/>
          </w:rPr>
          <w:fldChar w:fldCharType="end"/>
        </w:r>
      </w:hyperlink>
    </w:p>
    <w:p w14:paraId="1B71201E" w14:textId="4F781BE6" w:rsidR="00EE5BFB" w:rsidRDefault="001471B7">
      <w:pPr>
        <w:pStyle w:val="TOC4"/>
        <w:tabs>
          <w:tab w:val="right" w:leader="dot" w:pos="5030"/>
        </w:tabs>
        <w:rPr>
          <w:rFonts w:eastAsiaTheme="minorEastAsia"/>
          <w:smallCaps w:val="0"/>
          <w:noProof/>
          <w:sz w:val="22"/>
          <w:lang w:eastAsia="en-US"/>
        </w:rPr>
      </w:pPr>
      <w:hyperlink w:anchor="_Toc23333154" w:history="1">
        <w:r w:rsidR="00EE5BFB" w:rsidRPr="009A5198">
          <w:rPr>
            <w:rStyle w:val="Hyperlink"/>
            <w:noProof/>
            <w:lang w:val="es-ES_tradnl"/>
          </w:rPr>
          <w:t>Exchange Server</w:t>
        </w:r>
        <w:r w:rsidR="00EE5BFB">
          <w:rPr>
            <w:noProof/>
            <w:webHidden/>
          </w:rPr>
          <w:tab/>
        </w:r>
        <w:r w:rsidR="00EE5BFB">
          <w:rPr>
            <w:noProof/>
            <w:webHidden/>
          </w:rPr>
          <w:fldChar w:fldCharType="begin"/>
        </w:r>
        <w:r w:rsidR="00EE5BFB">
          <w:rPr>
            <w:noProof/>
            <w:webHidden/>
          </w:rPr>
          <w:instrText xml:space="preserve"> PAGEREF _Toc23333154 \h </w:instrText>
        </w:r>
        <w:r w:rsidR="00EE5BFB">
          <w:rPr>
            <w:noProof/>
            <w:webHidden/>
          </w:rPr>
        </w:r>
        <w:r w:rsidR="00EE5BFB">
          <w:rPr>
            <w:noProof/>
            <w:webHidden/>
          </w:rPr>
          <w:fldChar w:fldCharType="separate"/>
        </w:r>
        <w:r w:rsidR="00EE5BFB">
          <w:rPr>
            <w:noProof/>
            <w:webHidden/>
          </w:rPr>
          <w:t>18</w:t>
        </w:r>
        <w:r w:rsidR="00EE5BFB">
          <w:rPr>
            <w:noProof/>
            <w:webHidden/>
          </w:rPr>
          <w:fldChar w:fldCharType="end"/>
        </w:r>
      </w:hyperlink>
    </w:p>
    <w:p w14:paraId="5DE9CFD3" w14:textId="28B87D92" w:rsidR="00EE5BFB" w:rsidRDefault="001471B7">
      <w:pPr>
        <w:pStyle w:val="TOC4"/>
        <w:tabs>
          <w:tab w:val="right" w:leader="dot" w:pos="5030"/>
        </w:tabs>
        <w:rPr>
          <w:rFonts w:eastAsiaTheme="minorEastAsia"/>
          <w:smallCaps w:val="0"/>
          <w:noProof/>
          <w:sz w:val="22"/>
          <w:lang w:eastAsia="en-US"/>
        </w:rPr>
      </w:pPr>
      <w:hyperlink w:anchor="_Toc23333155" w:history="1">
        <w:r w:rsidR="00EE5BFB" w:rsidRPr="009A5198">
          <w:rPr>
            <w:rStyle w:val="Hyperlink"/>
            <w:noProof/>
            <w:lang w:val="es-ES_tradnl"/>
          </w:rPr>
          <w:t>Project Server</w:t>
        </w:r>
        <w:r w:rsidR="00EE5BFB">
          <w:rPr>
            <w:noProof/>
            <w:webHidden/>
          </w:rPr>
          <w:tab/>
        </w:r>
        <w:r w:rsidR="00EE5BFB">
          <w:rPr>
            <w:noProof/>
            <w:webHidden/>
          </w:rPr>
          <w:fldChar w:fldCharType="begin"/>
        </w:r>
        <w:r w:rsidR="00EE5BFB">
          <w:rPr>
            <w:noProof/>
            <w:webHidden/>
          </w:rPr>
          <w:instrText xml:space="preserve"> PAGEREF _Toc23333155 \h </w:instrText>
        </w:r>
        <w:r w:rsidR="00EE5BFB">
          <w:rPr>
            <w:noProof/>
            <w:webHidden/>
          </w:rPr>
        </w:r>
        <w:r w:rsidR="00EE5BFB">
          <w:rPr>
            <w:noProof/>
            <w:webHidden/>
          </w:rPr>
          <w:fldChar w:fldCharType="separate"/>
        </w:r>
        <w:r w:rsidR="00EE5BFB">
          <w:rPr>
            <w:noProof/>
            <w:webHidden/>
          </w:rPr>
          <w:t>20</w:t>
        </w:r>
        <w:r w:rsidR="00EE5BFB">
          <w:rPr>
            <w:noProof/>
            <w:webHidden/>
          </w:rPr>
          <w:fldChar w:fldCharType="end"/>
        </w:r>
      </w:hyperlink>
    </w:p>
    <w:p w14:paraId="6DD6C2F1" w14:textId="3132FB80" w:rsidR="00EE5BFB" w:rsidRDefault="001471B7">
      <w:pPr>
        <w:pStyle w:val="TOC4"/>
        <w:tabs>
          <w:tab w:val="right" w:leader="dot" w:pos="5030"/>
        </w:tabs>
        <w:rPr>
          <w:rFonts w:eastAsiaTheme="minorEastAsia"/>
          <w:smallCaps w:val="0"/>
          <w:noProof/>
          <w:sz w:val="22"/>
          <w:lang w:eastAsia="en-US"/>
        </w:rPr>
      </w:pPr>
      <w:hyperlink w:anchor="_Toc23333156" w:history="1">
        <w:r w:rsidR="00EE5BFB" w:rsidRPr="009A5198">
          <w:rPr>
            <w:rStyle w:val="Hyperlink"/>
            <w:noProof/>
            <w:lang w:val="es-ES_tradnl"/>
          </w:rPr>
          <w:t>SharePoint Server</w:t>
        </w:r>
        <w:r w:rsidR="00EE5BFB">
          <w:rPr>
            <w:noProof/>
            <w:webHidden/>
          </w:rPr>
          <w:tab/>
        </w:r>
        <w:r w:rsidR="00EE5BFB">
          <w:rPr>
            <w:noProof/>
            <w:webHidden/>
          </w:rPr>
          <w:fldChar w:fldCharType="begin"/>
        </w:r>
        <w:r w:rsidR="00EE5BFB">
          <w:rPr>
            <w:noProof/>
            <w:webHidden/>
          </w:rPr>
          <w:instrText xml:space="preserve"> PAGEREF _Toc23333156 \h </w:instrText>
        </w:r>
        <w:r w:rsidR="00EE5BFB">
          <w:rPr>
            <w:noProof/>
            <w:webHidden/>
          </w:rPr>
        </w:r>
        <w:r w:rsidR="00EE5BFB">
          <w:rPr>
            <w:noProof/>
            <w:webHidden/>
          </w:rPr>
          <w:fldChar w:fldCharType="separate"/>
        </w:r>
        <w:r w:rsidR="00EE5BFB">
          <w:rPr>
            <w:noProof/>
            <w:webHidden/>
          </w:rPr>
          <w:t>20</w:t>
        </w:r>
        <w:r w:rsidR="00EE5BFB">
          <w:rPr>
            <w:noProof/>
            <w:webHidden/>
          </w:rPr>
          <w:fldChar w:fldCharType="end"/>
        </w:r>
      </w:hyperlink>
    </w:p>
    <w:p w14:paraId="630189F7" w14:textId="083ABF09" w:rsidR="00EE5BFB" w:rsidRDefault="001471B7">
      <w:pPr>
        <w:pStyle w:val="TOC4"/>
        <w:tabs>
          <w:tab w:val="right" w:leader="dot" w:pos="5030"/>
        </w:tabs>
        <w:rPr>
          <w:rFonts w:eastAsiaTheme="minorEastAsia"/>
          <w:smallCaps w:val="0"/>
          <w:noProof/>
          <w:sz w:val="22"/>
          <w:lang w:eastAsia="en-US"/>
        </w:rPr>
      </w:pPr>
      <w:hyperlink w:anchor="_Toc23333157" w:history="1">
        <w:r w:rsidR="00EE5BFB" w:rsidRPr="009A5198">
          <w:rPr>
            <w:rStyle w:val="Hyperlink"/>
            <w:noProof/>
            <w:lang w:val="es-ES_tradnl"/>
          </w:rPr>
          <w:t>Skype Empresarial Server</w:t>
        </w:r>
        <w:r w:rsidR="00EE5BFB">
          <w:rPr>
            <w:noProof/>
            <w:webHidden/>
          </w:rPr>
          <w:tab/>
        </w:r>
        <w:r w:rsidR="00EE5BFB">
          <w:rPr>
            <w:noProof/>
            <w:webHidden/>
          </w:rPr>
          <w:fldChar w:fldCharType="begin"/>
        </w:r>
        <w:r w:rsidR="00EE5BFB">
          <w:rPr>
            <w:noProof/>
            <w:webHidden/>
          </w:rPr>
          <w:instrText xml:space="preserve"> PAGEREF _Toc23333157 \h </w:instrText>
        </w:r>
        <w:r w:rsidR="00EE5BFB">
          <w:rPr>
            <w:noProof/>
            <w:webHidden/>
          </w:rPr>
        </w:r>
        <w:r w:rsidR="00EE5BFB">
          <w:rPr>
            <w:noProof/>
            <w:webHidden/>
          </w:rPr>
          <w:fldChar w:fldCharType="separate"/>
        </w:r>
        <w:r w:rsidR="00EE5BFB">
          <w:rPr>
            <w:noProof/>
            <w:webHidden/>
          </w:rPr>
          <w:t>21</w:t>
        </w:r>
        <w:r w:rsidR="00EE5BFB">
          <w:rPr>
            <w:noProof/>
            <w:webHidden/>
          </w:rPr>
          <w:fldChar w:fldCharType="end"/>
        </w:r>
      </w:hyperlink>
    </w:p>
    <w:p w14:paraId="4D16B0A8" w14:textId="65661D69" w:rsidR="00EE5BFB" w:rsidRDefault="001471B7">
      <w:pPr>
        <w:pStyle w:val="TOC3"/>
        <w:tabs>
          <w:tab w:val="right" w:leader="dot" w:pos="5030"/>
        </w:tabs>
        <w:rPr>
          <w:rFonts w:eastAsiaTheme="minorEastAsia"/>
          <w:smallCaps w:val="0"/>
          <w:noProof/>
          <w:sz w:val="22"/>
          <w:lang w:eastAsia="en-US"/>
        </w:rPr>
      </w:pPr>
      <w:hyperlink w:anchor="_Toc23333158" w:history="1">
        <w:r w:rsidR="00EE5BFB" w:rsidRPr="009A5198">
          <w:rPr>
            <w:rStyle w:val="Hyperlink"/>
            <w:noProof/>
            <w:lang w:val="es-ES_tradnl"/>
          </w:rPr>
          <w:t>SQL Server</w:t>
        </w:r>
        <w:r w:rsidR="00EE5BFB">
          <w:rPr>
            <w:noProof/>
            <w:webHidden/>
          </w:rPr>
          <w:tab/>
        </w:r>
        <w:r w:rsidR="00EE5BFB">
          <w:rPr>
            <w:noProof/>
            <w:webHidden/>
          </w:rPr>
          <w:fldChar w:fldCharType="begin"/>
        </w:r>
        <w:r w:rsidR="00EE5BFB">
          <w:rPr>
            <w:noProof/>
            <w:webHidden/>
          </w:rPr>
          <w:instrText xml:space="preserve"> PAGEREF _Toc23333158 \h </w:instrText>
        </w:r>
        <w:r w:rsidR="00EE5BFB">
          <w:rPr>
            <w:noProof/>
            <w:webHidden/>
          </w:rPr>
        </w:r>
        <w:r w:rsidR="00EE5BFB">
          <w:rPr>
            <w:noProof/>
            <w:webHidden/>
          </w:rPr>
          <w:fldChar w:fldCharType="separate"/>
        </w:r>
        <w:r w:rsidR="00EE5BFB">
          <w:rPr>
            <w:noProof/>
            <w:webHidden/>
          </w:rPr>
          <w:t>23</w:t>
        </w:r>
        <w:r w:rsidR="00EE5BFB">
          <w:rPr>
            <w:noProof/>
            <w:webHidden/>
          </w:rPr>
          <w:fldChar w:fldCharType="end"/>
        </w:r>
      </w:hyperlink>
    </w:p>
    <w:p w14:paraId="7A83F465" w14:textId="7D93A1B1" w:rsidR="00EE5BFB" w:rsidRDefault="001471B7">
      <w:pPr>
        <w:pStyle w:val="TOC2"/>
        <w:tabs>
          <w:tab w:val="right" w:leader="dot" w:pos="5030"/>
        </w:tabs>
        <w:rPr>
          <w:rFonts w:eastAsiaTheme="minorEastAsia"/>
          <w:b w:val="0"/>
          <w:smallCaps w:val="0"/>
          <w:noProof/>
          <w:sz w:val="22"/>
          <w:lang w:eastAsia="en-US"/>
        </w:rPr>
      </w:pPr>
      <w:hyperlink w:anchor="_Toc23333159" w:history="1">
        <w:r w:rsidR="00EE5BFB" w:rsidRPr="009A5198">
          <w:rPr>
            <w:rStyle w:val="Hyperlink"/>
            <w:noProof/>
            <w:lang w:val="es-ES_tradnl"/>
          </w:rPr>
          <w:t>Suites</w:t>
        </w:r>
        <w:r w:rsidR="00EE5BFB">
          <w:rPr>
            <w:noProof/>
            <w:webHidden/>
          </w:rPr>
          <w:tab/>
        </w:r>
        <w:r w:rsidR="00EE5BFB">
          <w:rPr>
            <w:noProof/>
            <w:webHidden/>
          </w:rPr>
          <w:fldChar w:fldCharType="begin"/>
        </w:r>
        <w:r w:rsidR="00EE5BFB">
          <w:rPr>
            <w:noProof/>
            <w:webHidden/>
          </w:rPr>
          <w:instrText xml:space="preserve"> PAGEREF _Toc23333159 \h </w:instrText>
        </w:r>
        <w:r w:rsidR="00EE5BFB">
          <w:rPr>
            <w:noProof/>
            <w:webHidden/>
          </w:rPr>
        </w:r>
        <w:r w:rsidR="00EE5BFB">
          <w:rPr>
            <w:noProof/>
            <w:webHidden/>
          </w:rPr>
          <w:fldChar w:fldCharType="separate"/>
        </w:r>
        <w:r w:rsidR="00EE5BFB">
          <w:rPr>
            <w:noProof/>
            <w:webHidden/>
          </w:rPr>
          <w:t>24</w:t>
        </w:r>
        <w:r w:rsidR="00EE5BFB">
          <w:rPr>
            <w:noProof/>
            <w:webHidden/>
          </w:rPr>
          <w:fldChar w:fldCharType="end"/>
        </w:r>
      </w:hyperlink>
    </w:p>
    <w:p w14:paraId="3343BEF4" w14:textId="09B907ED" w:rsidR="00EE5BFB" w:rsidRDefault="001471B7">
      <w:pPr>
        <w:pStyle w:val="TOC4"/>
        <w:tabs>
          <w:tab w:val="right" w:leader="dot" w:pos="5030"/>
        </w:tabs>
        <w:rPr>
          <w:rFonts w:eastAsiaTheme="minorEastAsia"/>
          <w:smallCaps w:val="0"/>
          <w:noProof/>
          <w:sz w:val="22"/>
          <w:lang w:eastAsia="en-US"/>
        </w:rPr>
      </w:pPr>
      <w:hyperlink w:anchor="_Toc23333160" w:history="1">
        <w:r w:rsidR="00EE5BFB" w:rsidRPr="009A5198">
          <w:rPr>
            <w:rStyle w:val="Hyperlink"/>
            <w:noProof/>
            <w:lang w:val="es-ES_tradnl"/>
          </w:rPr>
          <w:t>Cloud Platform Suite</w:t>
        </w:r>
        <w:r w:rsidR="00EE5BFB">
          <w:rPr>
            <w:noProof/>
            <w:webHidden/>
          </w:rPr>
          <w:tab/>
        </w:r>
        <w:r w:rsidR="00EE5BFB">
          <w:rPr>
            <w:noProof/>
            <w:webHidden/>
          </w:rPr>
          <w:fldChar w:fldCharType="begin"/>
        </w:r>
        <w:r w:rsidR="00EE5BFB">
          <w:rPr>
            <w:noProof/>
            <w:webHidden/>
          </w:rPr>
          <w:instrText xml:space="preserve"> PAGEREF _Toc23333160 \h </w:instrText>
        </w:r>
        <w:r w:rsidR="00EE5BFB">
          <w:rPr>
            <w:noProof/>
            <w:webHidden/>
          </w:rPr>
        </w:r>
        <w:r w:rsidR="00EE5BFB">
          <w:rPr>
            <w:noProof/>
            <w:webHidden/>
          </w:rPr>
          <w:fldChar w:fldCharType="separate"/>
        </w:r>
        <w:r w:rsidR="00EE5BFB">
          <w:rPr>
            <w:noProof/>
            <w:webHidden/>
          </w:rPr>
          <w:t>24</w:t>
        </w:r>
        <w:r w:rsidR="00EE5BFB">
          <w:rPr>
            <w:noProof/>
            <w:webHidden/>
          </w:rPr>
          <w:fldChar w:fldCharType="end"/>
        </w:r>
      </w:hyperlink>
    </w:p>
    <w:p w14:paraId="49015EA6" w14:textId="588E0927" w:rsidR="00EE5BFB" w:rsidRDefault="001471B7">
      <w:pPr>
        <w:pStyle w:val="TOC4"/>
        <w:tabs>
          <w:tab w:val="right" w:leader="dot" w:pos="5030"/>
        </w:tabs>
        <w:rPr>
          <w:rFonts w:eastAsiaTheme="minorEastAsia"/>
          <w:smallCaps w:val="0"/>
          <w:noProof/>
          <w:sz w:val="22"/>
          <w:lang w:eastAsia="en-US"/>
        </w:rPr>
      </w:pPr>
      <w:hyperlink w:anchor="_Toc23333161" w:history="1">
        <w:r w:rsidR="00EE5BFB" w:rsidRPr="009A5198">
          <w:rPr>
            <w:rStyle w:val="Hyperlink"/>
            <w:noProof/>
            <w:lang w:val="fr-FR"/>
          </w:rPr>
          <w:t>Productivity Suite</w:t>
        </w:r>
        <w:r w:rsidR="00EE5BFB">
          <w:rPr>
            <w:noProof/>
            <w:webHidden/>
          </w:rPr>
          <w:tab/>
        </w:r>
        <w:r w:rsidR="00EE5BFB">
          <w:rPr>
            <w:noProof/>
            <w:webHidden/>
          </w:rPr>
          <w:fldChar w:fldCharType="begin"/>
        </w:r>
        <w:r w:rsidR="00EE5BFB">
          <w:rPr>
            <w:noProof/>
            <w:webHidden/>
          </w:rPr>
          <w:instrText xml:space="preserve"> PAGEREF _Toc23333161 \h </w:instrText>
        </w:r>
        <w:r w:rsidR="00EE5BFB">
          <w:rPr>
            <w:noProof/>
            <w:webHidden/>
          </w:rPr>
        </w:r>
        <w:r w:rsidR="00EE5BFB">
          <w:rPr>
            <w:noProof/>
            <w:webHidden/>
          </w:rPr>
          <w:fldChar w:fldCharType="separate"/>
        </w:r>
        <w:r w:rsidR="00EE5BFB">
          <w:rPr>
            <w:noProof/>
            <w:webHidden/>
          </w:rPr>
          <w:t>25</w:t>
        </w:r>
        <w:r w:rsidR="00EE5BFB">
          <w:rPr>
            <w:noProof/>
            <w:webHidden/>
          </w:rPr>
          <w:fldChar w:fldCharType="end"/>
        </w:r>
      </w:hyperlink>
    </w:p>
    <w:p w14:paraId="5498CF22" w14:textId="6DCFA628" w:rsidR="00EE5BFB" w:rsidRDefault="001471B7">
      <w:pPr>
        <w:pStyle w:val="TOC3"/>
        <w:tabs>
          <w:tab w:val="right" w:leader="dot" w:pos="5030"/>
        </w:tabs>
        <w:rPr>
          <w:rFonts w:eastAsiaTheme="minorEastAsia"/>
          <w:smallCaps w:val="0"/>
          <w:noProof/>
          <w:sz w:val="22"/>
          <w:lang w:eastAsia="en-US"/>
        </w:rPr>
      </w:pPr>
      <w:hyperlink w:anchor="_Toc23333162" w:history="1">
        <w:r w:rsidR="00EE5BFB" w:rsidRPr="009A5198">
          <w:rPr>
            <w:rStyle w:val="Hyperlink"/>
            <w:noProof/>
            <w:lang w:val="pt-BR"/>
          </w:rPr>
          <w:t>System Center</w:t>
        </w:r>
        <w:r w:rsidR="00EE5BFB">
          <w:rPr>
            <w:noProof/>
            <w:webHidden/>
          </w:rPr>
          <w:tab/>
        </w:r>
        <w:r w:rsidR="00EE5BFB">
          <w:rPr>
            <w:noProof/>
            <w:webHidden/>
          </w:rPr>
          <w:fldChar w:fldCharType="begin"/>
        </w:r>
        <w:r w:rsidR="00EE5BFB">
          <w:rPr>
            <w:noProof/>
            <w:webHidden/>
          </w:rPr>
          <w:instrText xml:space="preserve"> PAGEREF _Toc23333162 \h </w:instrText>
        </w:r>
        <w:r w:rsidR="00EE5BFB">
          <w:rPr>
            <w:noProof/>
            <w:webHidden/>
          </w:rPr>
        </w:r>
        <w:r w:rsidR="00EE5BFB">
          <w:rPr>
            <w:noProof/>
            <w:webHidden/>
          </w:rPr>
          <w:fldChar w:fldCharType="separate"/>
        </w:r>
        <w:r w:rsidR="00EE5BFB">
          <w:rPr>
            <w:noProof/>
            <w:webHidden/>
          </w:rPr>
          <w:t>25</w:t>
        </w:r>
        <w:r w:rsidR="00EE5BFB">
          <w:rPr>
            <w:noProof/>
            <w:webHidden/>
          </w:rPr>
          <w:fldChar w:fldCharType="end"/>
        </w:r>
      </w:hyperlink>
    </w:p>
    <w:p w14:paraId="054F3A79" w14:textId="5D66CEF8" w:rsidR="00EE5BFB" w:rsidRDefault="001471B7">
      <w:pPr>
        <w:pStyle w:val="TOC2"/>
        <w:tabs>
          <w:tab w:val="right" w:leader="dot" w:pos="5030"/>
        </w:tabs>
        <w:rPr>
          <w:rFonts w:eastAsiaTheme="minorEastAsia"/>
          <w:b w:val="0"/>
          <w:smallCaps w:val="0"/>
          <w:noProof/>
          <w:sz w:val="22"/>
          <w:lang w:eastAsia="en-US"/>
        </w:rPr>
      </w:pPr>
      <w:hyperlink w:anchor="_Toc23333163" w:history="1">
        <w:r w:rsidR="00EE5BFB" w:rsidRPr="009A5198">
          <w:rPr>
            <w:rStyle w:val="Hyperlink"/>
            <w:noProof/>
            <w:lang w:val="es-ES_tradnl"/>
          </w:rPr>
          <w:t>Hospedaje de Virtualización</w:t>
        </w:r>
        <w:r w:rsidR="00EE5BFB">
          <w:rPr>
            <w:noProof/>
            <w:webHidden/>
          </w:rPr>
          <w:tab/>
        </w:r>
        <w:r w:rsidR="00EE5BFB">
          <w:rPr>
            <w:noProof/>
            <w:webHidden/>
          </w:rPr>
          <w:fldChar w:fldCharType="begin"/>
        </w:r>
        <w:r w:rsidR="00EE5BFB">
          <w:rPr>
            <w:noProof/>
            <w:webHidden/>
          </w:rPr>
          <w:instrText xml:space="preserve"> PAGEREF _Toc23333163 \h </w:instrText>
        </w:r>
        <w:r w:rsidR="00EE5BFB">
          <w:rPr>
            <w:noProof/>
            <w:webHidden/>
          </w:rPr>
        </w:r>
        <w:r w:rsidR="00EE5BFB">
          <w:rPr>
            <w:noProof/>
            <w:webHidden/>
          </w:rPr>
          <w:fldChar w:fldCharType="separate"/>
        </w:r>
        <w:r w:rsidR="00EE5BFB">
          <w:rPr>
            <w:noProof/>
            <w:webHidden/>
          </w:rPr>
          <w:t>27</w:t>
        </w:r>
        <w:r w:rsidR="00EE5BFB">
          <w:rPr>
            <w:noProof/>
            <w:webHidden/>
          </w:rPr>
          <w:fldChar w:fldCharType="end"/>
        </w:r>
      </w:hyperlink>
    </w:p>
    <w:p w14:paraId="4B82F5BE" w14:textId="5B2774C3" w:rsidR="00EE5BFB" w:rsidRDefault="001471B7">
      <w:pPr>
        <w:pStyle w:val="TOC4"/>
        <w:tabs>
          <w:tab w:val="right" w:leader="dot" w:pos="5030"/>
        </w:tabs>
        <w:rPr>
          <w:rFonts w:eastAsiaTheme="minorEastAsia"/>
          <w:smallCaps w:val="0"/>
          <w:noProof/>
          <w:sz w:val="22"/>
          <w:lang w:eastAsia="en-US"/>
        </w:rPr>
      </w:pPr>
      <w:hyperlink w:anchor="_Toc23333164" w:history="1">
        <w:r w:rsidR="00EE5BFB" w:rsidRPr="009A5198">
          <w:rPr>
            <w:rStyle w:val="Hyperlink"/>
            <w:noProof/>
            <w:lang w:val="es-ES_tradnl"/>
          </w:rPr>
          <w:t>Microsoft Application Virtualization Hosting para Desktops</w:t>
        </w:r>
        <w:r w:rsidR="00EE5BFB">
          <w:rPr>
            <w:noProof/>
            <w:webHidden/>
          </w:rPr>
          <w:tab/>
        </w:r>
        <w:r w:rsidR="00EE5BFB">
          <w:rPr>
            <w:noProof/>
            <w:webHidden/>
          </w:rPr>
          <w:fldChar w:fldCharType="begin"/>
        </w:r>
        <w:r w:rsidR="00EE5BFB">
          <w:rPr>
            <w:noProof/>
            <w:webHidden/>
          </w:rPr>
          <w:instrText xml:space="preserve"> PAGEREF _Toc23333164 \h </w:instrText>
        </w:r>
        <w:r w:rsidR="00EE5BFB">
          <w:rPr>
            <w:noProof/>
            <w:webHidden/>
          </w:rPr>
        </w:r>
        <w:r w:rsidR="00EE5BFB">
          <w:rPr>
            <w:noProof/>
            <w:webHidden/>
          </w:rPr>
          <w:fldChar w:fldCharType="separate"/>
        </w:r>
        <w:r w:rsidR="00EE5BFB">
          <w:rPr>
            <w:noProof/>
            <w:webHidden/>
          </w:rPr>
          <w:t>27</w:t>
        </w:r>
        <w:r w:rsidR="00EE5BFB">
          <w:rPr>
            <w:noProof/>
            <w:webHidden/>
          </w:rPr>
          <w:fldChar w:fldCharType="end"/>
        </w:r>
      </w:hyperlink>
    </w:p>
    <w:p w14:paraId="7A1A664B" w14:textId="59363A1F" w:rsidR="00EE5BFB" w:rsidRDefault="001471B7">
      <w:pPr>
        <w:pStyle w:val="TOC4"/>
        <w:tabs>
          <w:tab w:val="right" w:leader="dot" w:pos="5030"/>
        </w:tabs>
        <w:rPr>
          <w:rFonts w:eastAsiaTheme="minorEastAsia"/>
          <w:smallCaps w:val="0"/>
          <w:noProof/>
          <w:sz w:val="22"/>
          <w:lang w:eastAsia="en-US"/>
        </w:rPr>
      </w:pPr>
      <w:hyperlink w:anchor="_Toc23333165" w:history="1">
        <w:r w:rsidR="00EE5BFB" w:rsidRPr="009A5198">
          <w:rPr>
            <w:rStyle w:val="Hyperlink"/>
            <w:noProof/>
            <w:lang w:val="es-ES_tradnl"/>
          </w:rPr>
          <w:t>Microsoft User Experience Virtualization Hosting para Desktops</w:t>
        </w:r>
        <w:r w:rsidR="00EE5BFB">
          <w:rPr>
            <w:noProof/>
            <w:webHidden/>
          </w:rPr>
          <w:tab/>
        </w:r>
        <w:r w:rsidR="00EE5BFB">
          <w:rPr>
            <w:noProof/>
            <w:webHidden/>
          </w:rPr>
          <w:fldChar w:fldCharType="begin"/>
        </w:r>
        <w:r w:rsidR="00EE5BFB">
          <w:rPr>
            <w:noProof/>
            <w:webHidden/>
          </w:rPr>
          <w:instrText xml:space="preserve"> PAGEREF _Toc23333165 \h </w:instrText>
        </w:r>
        <w:r w:rsidR="00EE5BFB">
          <w:rPr>
            <w:noProof/>
            <w:webHidden/>
          </w:rPr>
        </w:r>
        <w:r w:rsidR="00EE5BFB">
          <w:rPr>
            <w:noProof/>
            <w:webHidden/>
          </w:rPr>
          <w:fldChar w:fldCharType="separate"/>
        </w:r>
        <w:r w:rsidR="00EE5BFB">
          <w:rPr>
            <w:noProof/>
            <w:webHidden/>
          </w:rPr>
          <w:t>28</w:t>
        </w:r>
        <w:r w:rsidR="00EE5BFB">
          <w:rPr>
            <w:noProof/>
            <w:webHidden/>
          </w:rPr>
          <w:fldChar w:fldCharType="end"/>
        </w:r>
      </w:hyperlink>
    </w:p>
    <w:p w14:paraId="61D33724" w14:textId="2DA488B1" w:rsidR="00EE5BFB" w:rsidRDefault="001471B7">
      <w:pPr>
        <w:pStyle w:val="TOC2"/>
        <w:tabs>
          <w:tab w:val="right" w:leader="dot" w:pos="5030"/>
        </w:tabs>
        <w:rPr>
          <w:rFonts w:eastAsiaTheme="minorEastAsia"/>
          <w:b w:val="0"/>
          <w:smallCaps w:val="0"/>
          <w:noProof/>
          <w:sz w:val="22"/>
          <w:lang w:eastAsia="en-US"/>
        </w:rPr>
      </w:pPr>
      <w:hyperlink w:anchor="_Toc23333166" w:history="1">
        <w:r w:rsidR="00EE5BFB" w:rsidRPr="009A5198">
          <w:rPr>
            <w:rStyle w:val="Hyperlink"/>
            <w:noProof/>
            <w:lang w:val="es-ES_tradnl"/>
          </w:rPr>
          <w:t>Visual Studio</w:t>
        </w:r>
        <w:r w:rsidR="00EE5BFB">
          <w:rPr>
            <w:noProof/>
            <w:webHidden/>
          </w:rPr>
          <w:tab/>
        </w:r>
        <w:r w:rsidR="00EE5BFB">
          <w:rPr>
            <w:noProof/>
            <w:webHidden/>
          </w:rPr>
          <w:fldChar w:fldCharType="begin"/>
        </w:r>
        <w:r w:rsidR="00EE5BFB">
          <w:rPr>
            <w:noProof/>
            <w:webHidden/>
          </w:rPr>
          <w:instrText xml:space="preserve"> PAGEREF _Toc23333166 \h </w:instrText>
        </w:r>
        <w:r w:rsidR="00EE5BFB">
          <w:rPr>
            <w:noProof/>
            <w:webHidden/>
          </w:rPr>
        </w:r>
        <w:r w:rsidR="00EE5BFB">
          <w:rPr>
            <w:noProof/>
            <w:webHidden/>
          </w:rPr>
          <w:fldChar w:fldCharType="separate"/>
        </w:r>
        <w:r w:rsidR="00EE5BFB">
          <w:rPr>
            <w:noProof/>
            <w:webHidden/>
          </w:rPr>
          <w:t>28</w:t>
        </w:r>
        <w:r w:rsidR="00EE5BFB">
          <w:rPr>
            <w:noProof/>
            <w:webHidden/>
          </w:rPr>
          <w:fldChar w:fldCharType="end"/>
        </w:r>
      </w:hyperlink>
    </w:p>
    <w:p w14:paraId="7EF74F7E" w14:textId="64D1D65A" w:rsidR="00EE5BFB" w:rsidRDefault="001471B7">
      <w:pPr>
        <w:pStyle w:val="TOC4"/>
        <w:tabs>
          <w:tab w:val="right" w:leader="dot" w:pos="5030"/>
        </w:tabs>
        <w:rPr>
          <w:rFonts w:eastAsiaTheme="minorEastAsia"/>
          <w:smallCaps w:val="0"/>
          <w:noProof/>
          <w:sz w:val="22"/>
          <w:lang w:eastAsia="en-US"/>
        </w:rPr>
      </w:pPr>
      <w:hyperlink w:anchor="_Toc23333167" w:history="1">
        <w:r w:rsidR="00EE5BFB" w:rsidRPr="009A5198">
          <w:rPr>
            <w:rStyle w:val="Hyperlink"/>
            <w:noProof/>
            <w:lang w:val="es-ES_tradnl"/>
          </w:rPr>
          <w:t>Visual Studio</w:t>
        </w:r>
        <w:r w:rsidR="00EE5BFB">
          <w:rPr>
            <w:noProof/>
            <w:webHidden/>
          </w:rPr>
          <w:tab/>
        </w:r>
        <w:r w:rsidR="00EE5BFB">
          <w:rPr>
            <w:noProof/>
            <w:webHidden/>
          </w:rPr>
          <w:fldChar w:fldCharType="begin"/>
        </w:r>
        <w:r w:rsidR="00EE5BFB">
          <w:rPr>
            <w:noProof/>
            <w:webHidden/>
          </w:rPr>
          <w:instrText xml:space="preserve"> PAGEREF _Toc23333167 \h </w:instrText>
        </w:r>
        <w:r w:rsidR="00EE5BFB">
          <w:rPr>
            <w:noProof/>
            <w:webHidden/>
          </w:rPr>
        </w:r>
        <w:r w:rsidR="00EE5BFB">
          <w:rPr>
            <w:noProof/>
            <w:webHidden/>
          </w:rPr>
          <w:fldChar w:fldCharType="separate"/>
        </w:r>
        <w:r w:rsidR="00EE5BFB">
          <w:rPr>
            <w:noProof/>
            <w:webHidden/>
          </w:rPr>
          <w:t>28</w:t>
        </w:r>
        <w:r w:rsidR="00EE5BFB">
          <w:rPr>
            <w:noProof/>
            <w:webHidden/>
          </w:rPr>
          <w:fldChar w:fldCharType="end"/>
        </w:r>
      </w:hyperlink>
    </w:p>
    <w:p w14:paraId="70B198CB" w14:textId="2BB6BD5F" w:rsidR="00EE5BFB" w:rsidRDefault="001471B7">
      <w:pPr>
        <w:pStyle w:val="TOC4"/>
        <w:tabs>
          <w:tab w:val="right" w:leader="dot" w:pos="5030"/>
        </w:tabs>
        <w:rPr>
          <w:rFonts w:eastAsiaTheme="minorEastAsia"/>
          <w:smallCaps w:val="0"/>
          <w:noProof/>
          <w:sz w:val="22"/>
          <w:lang w:eastAsia="en-US"/>
        </w:rPr>
      </w:pPr>
      <w:hyperlink w:anchor="_Toc23333168" w:history="1">
        <w:r w:rsidR="00EE5BFB" w:rsidRPr="009A5198">
          <w:rPr>
            <w:rStyle w:val="Hyperlink"/>
            <w:noProof/>
            <w:lang w:val="pt-BR"/>
          </w:rPr>
          <w:t>Azure Dev Ops Server</w:t>
        </w:r>
        <w:r w:rsidR="00EE5BFB">
          <w:rPr>
            <w:noProof/>
            <w:webHidden/>
          </w:rPr>
          <w:tab/>
        </w:r>
        <w:r w:rsidR="00EE5BFB">
          <w:rPr>
            <w:noProof/>
            <w:webHidden/>
          </w:rPr>
          <w:fldChar w:fldCharType="begin"/>
        </w:r>
        <w:r w:rsidR="00EE5BFB">
          <w:rPr>
            <w:noProof/>
            <w:webHidden/>
          </w:rPr>
          <w:instrText xml:space="preserve"> PAGEREF _Toc23333168 \h </w:instrText>
        </w:r>
        <w:r w:rsidR="00EE5BFB">
          <w:rPr>
            <w:noProof/>
            <w:webHidden/>
          </w:rPr>
        </w:r>
        <w:r w:rsidR="00EE5BFB">
          <w:rPr>
            <w:noProof/>
            <w:webHidden/>
          </w:rPr>
          <w:fldChar w:fldCharType="separate"/>
        </w:r>
        <w:r w:rsidR="00EE5BFB">
          <w:rPr>
            <w:noProof/>
            <w:webHidden/>
          </w:rPr>
          <w:t>30</w:t>
        </w:r>
        <w:r w:rsidR="00EE5BFB">
          <w:rPr>
            <w:noProof/>
            <w:webHidden/>
          </w:rPr>
          <w:fldChar w:fldCharType="end"/>
        </w:r>
      </w:hyperlink>
    </w:p>
    <w:p w14:paraId="683FA60B" w14:textId="4D18299F" w:rsidR="00EE5BFB" w:rsidRDefault="001471B7">
      <w:pPr>
        <w:pStyle w:val="TOC3"/>
        <w:tabs>
          <w:tab w:val="right" w:leader="dot" w:pos="5030"/>
        </w:tabs>
        <w:rPr>
          <w:rFonts w:eastAsiaTheme="minorEastAsia"/>
          <w:smallCaps w:val="0"/>
          <w:noProof/>
          <w:sz w:val="22"/>
          <w:lang w:eastAsia="en-US"/>
        </w:rPr>
      </w:pPr>
      <w:hyperlink w:anchor="_Toc23333169" w:history="1">
        <w:r w:rsidR="00EE5BFB" w:rsidRPr="009A5198">
          <w:rPr>
            <w:rStyle w:val="Hyperlink"/>
            <w:noProof/>
            <w:lang w:val="pt-BR"/>
          </w:rPr>
          <w:t>Windows Server</w:t>
        </w:r>
        <w:r w:rsidR="00EE5BFB">
          <w:rPr>
            <w:noProof/>
            <w:webHidden/>
          </w:rPr>
          <w:tab/>
        </w:r>
        <w:r w:rsidR="00EE5BFB">
          <w:rPr>
            <w:noProof/>
            <w:webHidden/>
          </w:rPr>
          <w:fldChar w:fldCharType="begin"/>
        </w:r>
        <w:r w:rsidR="00EE5BFB">
          <w:rPr>
            <w:noProof/>
            <w:webHidden/>
          </w:rPr>
          <w:instrText xml:space="preserve"> PAGEREF _Toc23333169 \h </w:instrText>
        </w:r>
        <w:r w:rsidR="00EE5BFB">
          <w:rPr>
            <w:noProof/>
            <w:webHidden/>
          </w:rPr>
        </w:r>
        <w:r w:rsidR="00EE5BFB">
          <w:rPr>
            <w:noProof/>
            <w:webHidden/>
          </w:rPr>
          <w:fldChar w:fldCharType="separate"/>
        </w:r>
        <w:r w:rsidR="00EE5BFB">
          <w:rPr>
            <w:noProof/>
            <w:webHidden/>
          </w:rPr>
          <w:t>31</w:t>
        </w:r>
        <w:r w:rsidR="00EE5BFB">
          <w:rPr>
            <w:noProof/>
            <w:webHidden/>
          </w:rPr>
          <w:fldChar w:fldCharType="end"/>
        </w:r>
      </w:hyperlink>
    </w:p>
    <w:p w14:paraId="6CD1EF67" w14:textId="7C276996" w:rsidR="00EE5BFB" w:rsidRDefault="001471B7">
      <w:pPr>
        <w:pStyle w:val="TOC1"/>
        <w:tabs>
          <w:tab w:val="right" w:leader="dot" w:pos="5030"/>
        </w:tabs>
        <w:rPr>
          <w:rFonts w:eastAsiaTheme="minorEastAsia"/>
          <w:b w:val="0"/>
          <w:caps w:val="0"/>
          <w:noProof/>
          <w:sz w:val="22"/>
          <w:lang w:eastAsia="en-US"/>
        </w:rPr>
      </w:pPr>
      <w:hyperlink w:anchor="_Toc23333170" w:history="1">
        <w:r w:rsidR="00EE5BFB" w:rsidRPr="009A5198">
          <w:rPr>
            <w:rStyle w:val="Hyperlink"/>
            <w:noProof/>
            <w:lang w:val="es-ES_tradnl"/>
          </w:rPr>
          <w:t>Glosario</w:t>
        </w:r>
        <w:r w:rsidR="00EE5BFB">
          <w:rPr>
            <w:noProof/>
            <w:webHidden/>
          </w:rPr>
          <w:tab/>
        </w:r>
        <w:r w:rsidR="00EE5BFB">
          <w:rPr>
            <w:noProof/>
            <w:webHidden/>
          </w:rPr>
          <w:fldChar w:fldCharType="begin"/>
        </w:r>
        <w:r w:rsidR="00EE5BFB">
          <w:rPr>
            <w:noProof/>
            <w:webHidden/>
          </w:rPr>
          <w:instrText xml:space="preserve"> PAGEREF _Toc23333170 \h </w:instrText>
        </w:r>
        <w:r w:rsidR="00EE5BFB">
          <w:rPr>
            <w:noProof/>
            <w:webHidden/>
          </w:rPr>
        </w:r>
        <w:r w:rsidR="00EE5BFB">
          <w:rPr>
            <w:noProof/>
            <w:webHidden/>
          </w:rPr>
          <w:fldChar w:fldCharType="separate"/>
        </w:r>
        <w:r w:rsidR="00EE5BFB">
          <w:rPr>
            <w:noProof/>
            <w:webHidden/>
          </w:rPr>
          <w:t>33</w:t>
        </w:r>
        <w:r w:rsidR="00EE5BFB">
          <w:rPr>
            <w:noProof/>
            <w:webHidden/>
          </w:rPr>
          <w:fldChar w:fldCharType="end"/>
        </w:r>
      </w:hyperlink>
    </w:p>
    <w:p w14:paraId="4CDA227A" w14:textId="56CF7BD4" w:rsidR="00EE5BFB" w:rsidRDefault="001471B7">
      <w:pPr>
        <w:pStyle w:val="TOC3"/>
        <w:tabs>
          <w:tab w:val="right" w:leader="dot" w:pos="5030"/>
        </w:tabs>
        <w:rPr>
          <w:rFonts w:eastAsiaTheme="minorEastAsia"/>
          <w:smallCaps w:val="0"/>
          <w:noProof/>
          <w:sz w:val="22"/>
          <w:lang w:eastAsia="en-US"/>
        </w:rPr>
      </w:pPr>
      <w:hyperlink w:anchor="_Toc23333171" w:history="1">
        <w:r w:rsidR="00EE5BFB" w:rsidRPr="009A5198">
          <w:rPr>
            <w:rStyle w:val="Hyperlink"/>
            <w:noProof/>
            <w:lang w:val="es-ES_tradnl"/>
          </w:rPr>
          <w:t>Atributos</w:t>
        </w:r>
        <w:r w:rsidR="00EE5BFB">
          <w:rPr>
            <w:noProof/>
            <w:webHidden/>
          </w:rPr>
          <w:tab/>
        </w:r>
        <w:r w:rsidR="00EE5BFB">
          <w:rPr>
            <w:noProof/>
            <w:webHidden/>
          </w:rPr>
          <w:fldChar w:fldCharType="begin"/>
        </w:r>
        <w:r w:rsidR="00EE5BFB">
          <w:rPr>
            <w:noProof/>
            <w:webHidden/>
          </w:rPr>
          <w:instrText xml:space="preserve"> PAGEREF _Toc23333171 \h </w:instrText>
        </w:r>
        <w:r w:rsidR="00EE5BFB">
          <w:rPr>
            <w:noProof/>
            <w:webHidden/>
          </w:rPr>
        </w:r>
        <w:r w:rsidR="00EE5BFB">
          <w:rPr>
            <w:noProof/>
            <w:webHidden/>
          </w:rPr>
          <w:fldChar w:fldCharType="separate"/>
        </w:r>
        <w:r w:rsidR="00EE5BFB">
          <w:rPr>
            <w:noProof/>
            <w:webHidden/>
          </w:rPr>
          <w:t>33</w:t>
        </w:r>
        <w:r w:rsidR="00EE5BFB">
          <w:rPr>
            <w:noProof/>
            <w:webHidden/>
          </w:rPr>
          <w:fldChar w:fldCharType="end"/>
        </w:r>
      </w:hyperlink>
    </w:p>
    <w:p w14:paraId="67697710" w14:textId="09986119" w:rsidR="00EE5BFB" w:rsidRDefault="001471B7">
      <w:pPr>
        <w:pStyle w:val="TOC3"/>
        <w:tabs>
          <w:tab w:val="right" w:leader="dot" w:pos="5030"/>
        </w:tabs>
        <w:rPr>
          <w:rFonts w:eastAsiaTheme="minorEastAsia"/>
          <w:smallCaps w:val="0"/>
          <w:noProof/>
          <w:sz w:val="22"/>
          <w:lang w:eastAsia="en-US"/>
        </w:rPr>
      </w:pPr>
      <w:hyperlink w:anchor="_Toc23333172" w:history="1">
        <w:r w:rsidR="00EE5BFB" w:rsidRPr="009A5198">
          <w:rPr>
            <w:rStyle w:val="Hyperlink"/>
            <w:noProof/>
            <w:lang w:val="es-ES_tradnl"/>
          </w:rPr>
          <w:t>Definiciones</w:t>
        </w:r>
        <w:r w:rsidR="00EE5BFB">
          <w:rPr>
            <w:noProof/>
            <w:webHidden/>
          </w:rPr>
          <w:tab/>
        </w:r>
        <w:r w:rsidR="00EE5BFB">
          <w:rPr>
            <w:noProof/>
            <w:webHidden/>
          </w:rPr>
          <w:fldChar w:fldCharType="begin"/>
        </w:r>
        <w:r w:rsidR="00EE5BFB">
          <w:rPr>
            <w:noProof/>
            <w:webHidden/>
          </w:rPr>
          <w:instrText xml:space="preserve"> PAGEREF _Toc23333172 \h </w:instrText>
        </w:r>
        <w:r w:rsidR="00EE5BFB">
          <w:rPr>
            <w:noProof/>
            <w:webHidden/>
          </w:rPr>
        </w:r>
        <w:r w:rsidR="00EE5BFB">
          <w:rPr>
            <w:noProof/>
            <w:webHidden/>
          </w:rPr>
          <w:fldChar w:fldCharType="separate"/>
        </w:r>
        <w:r w:rsidR="00EE5BFB">
          <w:rPr>
            <w:noProof/>
            <w:webHidden/>
          </w:rPr>
          <w:t>33</w:t>
        </w:r>
        <w:r w:rsidR="00EE5BFB">
          <w:rPr>
            <w:noProof/>
            <w:webHidden/>
          </w:rPr>
          <w:fldChar w:fldCharType="end"/>
        </w:r>
      </w:hyperlink>
    </w:p>
    <w:p w14:paraId="54098B5C" w14:textId="0E58BE43" w:rsidR="00EE5BFB" w:rsidRDefault="001471B7">
      <w:pPr>
        <w:pStyle w:val="TOC1"/>
        <w:tabs>
          <w:tab w:val="right" w:leader="dot" w:pos="5030"/>
        </w:tabs>
        <w:rPr>
          <w:rFonts w:eastAsiaTheme="minorEastAsia"/>
          <w:b w:val="0"/>
          <w:caps w:val="0"/>
          <w:noProof/>
          <w:sz w:val="22"/>
          <w:lang w:eastAsia="en-US"/>
        </w:rPr>
      </w:pPr>
      <w:hyperlink w:anchor="_Toc23333173" w:history="1">
        <w:r w:rsidR="00EE5BFB" w:rsidRPr="009A5198">
          <w:rPr>
            <w:rStyle w:val="Hyperlink"/>
            <w:noProof/>
          </w:rPr>
          <w:t>Índice</w:t>
        </w:r>
        <w:r w:rsidR="00EE5BFB">
          <w:rPr>
            <w:noProof/>
            <w:webHidden/>
          </w:rPr>
          <w:tab/>
        </w:r>
        <w:r w:rsidR="00EE5BFB">
          <w:rPr>
            <w:noProof/>
            <w:webHidden/>
          </w:rPr>
          <w:fldChar w:fldCharType="begin"/>
        </w:r>
        <w:r w:rsidR="00EE5BFB">
          <w:rPr>
            <w:noProof/>
            <w:webHidden/>
          </w:rPr>
          <w:instrText xml:space="preserve"> PAGEREF _Toc23333173 \h </w:instrText>
        </w:r>
        <w:r w:rsidR="00EE5BFB">
          <w:rPr>
            <w:noProof/>
            <w:webHidden/>
          </w:rPr>
        </w:r>
        <w:r w:rsidR="00EE5BFB">
          <w:rPr>
            <w:noProof/>
            <w:webHidden/>
          </w:rPr>
          <w:fldChar w:fldCharType="separate"/>
        </w:r>
        <w:r w:rsidR="00EE5BFB">
          <w:rPr>
            <w:noProof/>
            <w:webHidden/>
          </w:rPr>
          <w:t>35</w:t>
        </w:r>
        <w:r w:rsidR="00EE5BFB">
          <w:rPr>
            <w:noProof/>
            <w:webHidden/>
          </w:rPr>
          <w:fldChar w:fldCharType="end"/>
        </w:r>
      </w:hyperlink>
    </w:p>
    <w:p w14:paraId="255FE481" w14:textId="4242EEBB"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4"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5" w:name="_Toc23333123"/>
      <w:r w:rsidRPr="00DA07FD">
        <w:rPr>
          <w:lang w:val="es-ES_tradnl"/>
        </w:rPr>
        <w:lastRenderedPageBreak/>
        <w:t>Introducción</w:t>
      </w:r>
      <w:bookmarkEnd w:id="5"/>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6" w:name="_Toc23333124"/>
      <w:bookmarkEnd w:id="4"/>
      <w:r w:rsidRPr="00DA07FD">
        <w:rPr>
          <w:lang w:val="es-ES_tradnl"/>
        </w:rPr>
        <w:t>Acerca de este documento</w:t>
      </w:r>
      <w:bookmarkEnd w:id="6"/>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7" w:name="_Toc23333125"/>
      <w:r w:rsidRPr="00DA07FD">
        <w:rPr>
          <w:lang w:val="es-ES_tradnl"/>
        </w:rPr>
        <w:t>Qué contiene este documento</w:t>
      </w:r>
      <w:bookmarkEnd w:id="7"/>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1471B7"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1471B7"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1471B7"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1471B7"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1471B7"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8" w:name="_Toc23333126"/>
      <w:r w:rsidRPr="00DA07FD">
        <w:rPr>
          <w:lang w:val="es-ES_tradnl"/>
        </w:rPr>
        <w:t>Entrada de producto</w:t>
      </w:r>
      <w:bookmarkEnd w:id="8"/>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B3F40"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7AB32"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49B0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9" w:name="_Toc23333127"/>
      <w:r w:rsidRPr="00DA07FD">
        <w:rPr>
          <w:lang w:val="es-ES_tradnl"/>
        </w:rPr>
        <w:t>Aclaraciones y resumen de cambios en este documento</w:t>
      </w:r>
      <w:bookmarkEnd w:id="9"/>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10" w:name="LicenseTerms"/>
      <w:bookmarkStart w:id="11" w:name="OnlineServices"/>
      <w:bookmarkStart w:id="12"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F5769C" w:rsidRPr="006F3D99" w14:paraId="3F0C5231" w14:textId="77777777" w:rsidTr="00912A3C">
        <w:trPr>
          <w:tblHeader/>
        </w:trPr>
        <w:tc>
          <w:tcPr>
            <w:tcW w:w="5395" w:type="dxa"/>
            <w:shd w:val="clear" w:color="auto" w:fill="auto"/>
          </w:tcPr>
          <w:p w14:paraId="1B357B67" w14:textId="6B2C4CD3" w:rsidR="00F5769C" w:rsidRPr="003E23C2" w:rsidRDefault="00F5769C" w:rsidP="00F5769C">
            <w:pPr>
              <w:pStyle w:val="ProductList-Body"/>
            </w:pPr>
            <w:r>
              <w:t>SQL Server 2019 Standard Core (</w:t>
            </w:r>
            <w:r w:rsidRPr="00DA07FD">
              <w:rPr>
                <w:lang w:val="es-ES_tradnl"/>
              </w:rPr>
              <w:t>Licencia por núcleo</w:t>
            </w:r>
            <w:r>
              <w:t>)</w:t>
            </w:r>
          </w:p>
        </w:tc>
        <w:tc>
          <w:tcPr>
            <w:tcW w:w="5395" w:type="dxa"/>
            <w:shd w:val="clear" w:color="auto" w:fill="auto"/>
          </w:tcPr>
          <w:p w14:paraId="6DCBD08B" w14:textId="1D8C279A" w:rsidR="00F5769C" w:rsidRPr="003E23C2" w:rsidRDefault="00F5769C" w:rsidP="00F5769C">
            <w:pPr>
              <w:pStyle w:val="ProductList-Body"/>
            </w:pPr>
            <w:r>
              <w:t>SQL Server 2017 Standard Core (</w:t>
            </w:r>
            <w:r w:rsidRPr="00DA07FD">
              <w:rPr>
                <w:lang w:val="es-ES_tradnl"/>
              </w:rPr>
              <w:t>Licencia por núcleo</w:t>
            </w:r>
            <w:r>
              <w:t>)</w:t>
            </w:r>
          </w:p>
        </w:tc>
      </w:tr>
      <w:tr w:rsidR="00F5769C" w:rsidRPr="006F3D99" w14:paraId="2DD9C989" w14:textId="77777777" w:rsidTr="00912A3C">
        <w:trPr>
          <w:tblHeader/>
        </w:trPr>
        <w:tc>
          <w:tcPr>
            <w:tcW w:w="5395" w:type="dxa"/>
            <w:shd w:val="clear" w:color="auto" w:fill="auto"/>
          </w:tcPr>
          <w:p w14:paraId="4B56C98C" w14:textId="171555C1" w:rsidR="00F5769C" w:rsidRDefault="00F5769C" w:rsidP="00F5769C">
            <w:pPr>
              <w:pStyle w:val="ProductList-Body"/>
            </w:pPr>
            <w:r>
              <w:t>SQL Server 2019 Enterprise Core (</w:t>
            </w:r>
            <w:r w:rsidRPr="00DA07FD">
              <w:rPr>
                <w:lang w:val="es-ES_tradnl"/>
              </w:rPr>
              <w:t>Licencia por núcleo</w:t>
            </w:r>
            <w:r>
              <w:t>)</w:t>
            </w:r>
          </w:p>
        </w:tc>
        <w:tc>
          <w:tcPr>
            <w:tcW w:w="5395" w:type="dxa"/>
            <w:shd w:val="clear" w:color="auto" w:fill="auto"/>
          </w:tcPr>
          <w:p w14:paraId="5B7EE310" w14:textId="28877D72" w:rsidR="00F5769C" w:rsidRDefault="00F5769C" w:rsidP="00F5769C">
            <w:pPr>
              <w:pStyle w:val="ProductList-Body"/>
            </w:pPr>
            <w:r>
              <w:t>SQL Server 2017 Enterprise Core (</w:t>
            </w:r>
            <w:r w:rsidRPr="00DA07FD">
              <w:rPr>
                <w:lang w:val="es-ES_tradnl"/>
              </w:rPr>
              <w:t>Licencia por núcleo</w:t>
            </w:r>
            <w:r>
              <w:t>)</w:t>
            </w:r>
          </w:p>
        </w:tc>
      </w:tr>
      <w:tr w:rsidR="00F5769C" w:rsidRPr="006F3D99" w14:paraId="3061347E" w14:textId="77777777" w:rsidTr="00912A3C">
        <w:trPr>
          <w:tblHeader/>
        </w:trPr>
        <w:tc>
          <w:tcPr>
            <w:tcW w:w="5395" w:type="dxa"/>
            <w:shd w:val="clear" w:color="auto" w:fill="auto"/>
          </w:tcPr>
          <w:p w14:paraId="03388E1D" w14:textId="1C27919A" w:rsidR="00F5769C" w:rsidRDefault="00F5769C" w:rsidP="00F5769C">
            <w:pPr>
              <w:pStyle w:val="ProductList-Body"/>
            </w:pPr>
            <w:r>
              <w:t>SQL Server 2019 Web Core (</w:t>
            </w:r>
            <w:r w:rsidRPr="00DA07FD">
              <w:rPr>
                <w:lang w:val="es-ES_tradnl"/>
              </w:rPr>
              <w:t>Licencia por núcleo</w:t>
            </w:r>
            <w:r>
              <w:t>)</w:t>
            </w:r>
          </w:p>
        </w:tc>
        <w:tc>
          <w:tcPr>
            <w:tcW w:w="5395" w:type="dxa"/>
            <w:shd w:val="clear" w:color="auto" w:fill="auto"/>
          </w:tcPr>
          <w:p w14:paraId="2BB0956D" w14:textId="350993E4" w:rsidR="00F5769C" w:rsidRDefault="00F5769C" w:rsidP="00F5769C">
            <w:pPr>
              <w:pStyle w:val="ProductList-Body"/>
            </w:pPr>
            <w:r>
              <w:t>SQL Server 2017 Web Core (</w:t>
            </w:r>
            <w:r w:rsidRPr="00DA07FD">
              <w:rPr>
                <w:lang w:val="es-ES_tradnl"/>
              </w:rPr>
              <w:t>Licencia por núcleo</w:t>
            </w:r>
            <w:r>
              <w:t>)</w:t>
            </w:r>
          </w:p>
        </w:tc>
      </w:tr>
      <w:tr w:rsidR="00F5769C" w:rsidRPr="006F3D99" w14:paraId="3DC9D1B2" w14:textId="77777777" w:rsidTr="00912A3C">
        <w:trPr>
          <w:tblHeader/>
        </w:trPr>
        <w:tc>
          <w:tcPr>
            <w:tcW w:w="5395" w:type="dxa"/>
            <w:shd w:val="clear" w:color="auto" w:fill="auto"/>
          </w:tcPr>
          <w:p w14:paraId="308876DF" w14:textId="027E67D1" w:rsidR="00F5769C" w:rsidRDefault="00F5769C" w:rsidP="00F5769C">
            <w:pPr>
              <w:pStyle w:val="ProductList-Body"/>
            </w:pPr>
            <w:r>
              <w:t>SQL Server 2019 Standard (</w:t>
            </w:r>
            <w:r w:rsidRPr="00DA07FD">
              <w:rPr>
                <w:lang w:val="es-ES_tradnl"/>
              </w:rPr>
              <w:t>Licencia SAL</w:t>
            </w:r>
            <w:r>
              <w:t>)</w:t>
            </w:r>
          </w:p>
        </w:tc>
        <w:tc>
          <w:tcPr>
            <w:tcW w:w="5395" w:type="dxa"/>
            <w:shd w:val="clear" w:color="auto" w:fill="auto"/>
          </w:tcPr>
          <w:p w14:paraId="7E4525D8" w14:textId="466181B6" w:rsidR="00F5769C" w:rsidRDefault="00F5769C" w:rsidP="00F5769C">
            <w:pPr>
              <w:pStyle w:val="ProductList-Body"/>
            </w:pPr>
            <w:r>
              <w:t>SQL Server 2017 Standard (</w:t>
            </w:r>
            <w:r w:rsidRPr="00DA07FD">
              <w:rPr>
                <w:lang w:val="es-ES_tradnl"/>
              </w:rPr>
              <w:t>Licencia SAL</w:t>
            </w:r>
            <w:r>
              <w:t>)</w:t>
            </w:r>
          </w:p>
        </w:tc>
      </w:tr>
    </w:tbl>
    <w:p w14:paraId="56B9F8A4" w14:textId="77777777" w:rsidR="00912A3C" w:rsidRPr="003E23C2" w:rsidRDefault="00912A3C" w:rsidP="00912A3C">
      <w:pPr>
        <w:pStyle w:val="ProductList-Body"/>
      </w:pPr>
    </w:p>
    <w:p w14:paraId="1C2B6A59" w14:textId="6AC9BDBB" w:rsidR="00BD34A9" w:rsidRPr="00DA07FD" w:rsidRDefault="001471B7"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3" w:name="_Toc23333128"/>
      <w:r w:rsidRPr="00DA07FD">
        <w:rPr>
          <w:lang w:val="es-ES_tradnl"/>
        </w:rPr>
        <w:lastRenderedPageBreak/>
        <w:t>Términos de Licencia</w:t>
      </w:r>
      <w:bookmarkEnd w:id="13"/>
    </w:p>
    <w:bookmarkEnd w:id="10"/>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4" w:name="_Toc23333129"/>
      <w:bookmarkStart w:id="15" w:name="LicenseTerms_Universal"/>
      <w:r w:rsidRPr="00DA07FD">
        <w:rPr>
          <w:lang w:val="es-ES_tradnl"/>
        </w:rPr>
        <w:t>Términos de Licencia Universales</w:t>
      </w:r>
      <w:bookmarkEnd w:id="14"/>
    </w:p>
    <w:bookmarkEnd w:id="15"/>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6" w:name="LicenseTerms_Universal_DisasterRecovery"/>
      <w:r w:rsidRPr="00DA07FD">
        <w:rPr>
          <w:noProof/>
          <w:lang w:val="es-ES_tradnl"/>
        </w:rPr>
        <w:t>Derechos de recuperación ante desastres</w:t>
      </w:r>
      <w:bookmarkEnd w:id="16"/>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7"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7"/>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8" w:name="LicenseTerms_Universal_IncludedTech"/>
      <w:r w:rsidRPr="00DA07FD">
        <w:rPr>
          <w:b/>
          <w:color w:val="00188F"/>
          <w:lang w:val="es-ES_tradnl"/>
        </w:rPr>
        <w:t>13. Tecnologías incluidas</w:t>
      </w:r>
    </w:p>
    <w:bookmarkEnd w:id="18"/>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9" w:name="LicenseTerms_Universal_BenchmarkTesting"/>
      <w:r w:rsidRPr="00DA07FD">
        <w:rPr>
          <w:b/>
          <w:color w:val="00188F"/>
          <w:lang w:val="es-ES_tradnl"/>
        </w:rPr>
        <w:t>14. Pruebas Comparativas</w:t>
      </w:r>
    </w:p>
    <w:bookmarkEnd w:id="19"/>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Términosdelmodelodelicencia"/>
    <w:bookmarkStart w:id="21"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2" w:name="_Toc23333130"/>
      <w:r w:rsidRPr="00DA07FD">
        <w:rPr>
          <w:lang w:val="es-ES_tradnl"/>
        </w:rPr>
        <w:t>Términos del modelo de licencia</w:t>
      </w:r>
      <w:bookmarkEnd w:id="20"/>
      <w:bookmarkEnd w:id="22"/>
    </w:p>
    <w:bookmarkEnd w:id="21"/>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3" w:name="_Toc451950540"/>
      <w:bookmarkStart w:id="24" w:name="_Toc23333131"/>
      <w:r w:rsidRPr="00DA07FD">
        <w:rPr>
          <w:noProof/>
          <w:lang w:val="es-ES_tradnl"/>
        </w:rPr>
        <w:t>Por Núcleo</w:t>
      </w:r>
      <w:bookmarkEnd w:id="23"/>
      <w:r w:rsidRPr="00DA07FD">
        <w:rPr>
          <w:noProof/>
          <w:lang w:val="es-ES_tradnl"/>
        </w:rPr>
        <w:t xml:space="preserve"> (Aplicaciones)</w:t>
      </w:r>
      <w:bookmarkEnd w:id="24"/>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5" w:name="LicenseTerms_LicenseModel_PerCore_Man"/>
      <w:bookmarkStart w:id="26" w:name="_Toc460924282"/>
      <w:bookmarkStart w:id="27" w:name="_Toc23333132"/>
      <w:r w:rsidRPr="00DA07FD">
        <w:rPr>
          <w:noProof/>
          <w:lang w:val="es-ES_tradnl"/>
        </w:rPr>
        <w:lastRenderedPageBreak/>
        <w:t>Por Núcleo (Administración)</w:t>
      </w:r>
      <w:bookmarkEnd w:id="25"/>
      <w:bookmarkEnd w:id="26"/>
      <w:bookmarkEnd w:id="27"/>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8" w:name="_Toc23333133"/>
      <w:r w:rsidRPr="00DA07FD">
        <w:rPr>
          <w:noProof/>
          <w:lang w:val="es-ES_tradnl"/>
        </w:rPr>
        <w:t>Por Núcleo (SO)</w:t>
      </w:r>
      <w:bookmarkEnd w:id="28"/>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9" w:name="_Toc460924284"/>
      <w:bookmarkStart w:id="30" w:name="_Toc23333134"/>
      <w:r w:rsidRPr="00DA07FD">
        <w:rPr>
          <w:noProof/>
          <w:lang w:val="es-ES_tradnl"/>
        </w:rPr>
        <w:t>Por Procesador</w:t>
      </w:r>
      <w:bookmarkEnd w:id="29"/>
      <w:bookmarkEnd w:id="30"/>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1" w:name="_Toc429483348"/>
      <w:bookmarkStart w:id="32" w:name="LicenseTerms_LicenseModel_SAL_Server"/>
      <w:bookmarkStart w:id="33" w:name="_Toc23333135"/>
      <w:r w:rsidRPr="00DA07FD">
        <w:rPr>
          <w:lang w:val="es-ES_tradnl"/>
        </w:rPr>
        <w:t>Licencias de Acceso de Suscriptor (SAL) para el Software de Servidor</w:t>
      </w:r>
      <w:bookmarkEnd w:id="31"/>
      <w:bookmarkEnd w:id="32"/>
      <w:bookmarkEnd w:id="33"/>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4" w:name="_Toc429483349"/>
      <w:bookmarkStart w:id="35" w:name="LicenseTerms_LicenseModel_SAL_ManSrv"/>
      <w:bookmarkStart w:id="36" w:name="_Toc23333136"/>
      <w:r w:rsidRPr="00DA07FD">
        <w:rPr>
          <w:lang w:val="es-ES_tradnl"/>
        </w:rPr>
        <w:t>Licencias de Acceso de Suscriptor (Licencias SAL) para Servidores de Administración</w:t>
      </w:r>
      <w:bookmarkEnd w:id="34"/>
      <w:bookmarkEnd w:id="35"/>
      <w:bookmarkEnd w:id="36"/>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7" w:name="_Toc429483350"/>
      <w:bookmarkStart w:id="38" w:name="LicenseTerms_LicenseModel_SAL_DesktopApp"/>
      <w:bookmarkStart w:id="39" w:name="_Toc23333137"/>
      <w:bookmarkStart w:id="40" w:name="SALTerms_Desktop"/>
      <w:bookmarkStart w:id="41" w:name="LicenseTerms_LicenseModel_ManagementServ"/>
      <w:r w:rsidRPr="00DA07FD">
        <w:rPr>
          <w:lang w:val="es-ES_tradnl"/>
        </w:rPr>
        <w:lastRenderedPageBreak/>
        <w:t>Licencias de Acceso de Suscriptor (SAL) para Aplicaciones de Escritorio</w:t>
      </w:r>
      <w:bookmarkEnd w:id="37"/>
      <w:bookmarkEnd w:id="38"/>
      <w:bookmarkEnd w:id="39"/>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40"/>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2" w:name="_Toc429483351"/>
      <w:bookmarkStart w:id="43" w:name="LicenseTerms_LicenseModel_HostGuest"/>
      <w:bookmarkStart w:id="44" w:name="_Toc23333138"/>
      <w:bookmarkEnd w:id="41"/>
      <w:r w:rsidRPr="00DA07FD">
        <w:rPr>
          <w:lang w:val="es-ES_tradnl"/>
        </w:rPr>
        <w:t>Host/Invitado</w:t>
      </w:r>
      <w:bookmarkEnd w:id="42"/>
      <w:bookmarkEnd w:id="43"/>
      <w:bookmarkEnd w:id="44"/>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5"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6" w:name="_Toc23333139"/>
      <w:r w:rsidRPr="005C500C">
        <w:lastRenderedPageBreak/>
        <w:t>Entradas de Producto</w:t>
      </w:r>
      <w:bookmarkEnd w:id="45"/>
      <w:bookmarkEnd w:id="46"/>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7" w:name="_Toc23333140"/>
      <w:bookmarkStart w:id="48" w:name="_Toc429483353"/>
      <w:r w:rsidRPr="005C500C">
        <w:t>Advanced Threat Analytics</w:t>
      </w:r>
      <w:bookmarkEnd w:id="47"/>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9"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50" w:name="_Toc23333141"/>
      <w:r w:rsidRPr="002C6BB0">
        <w:rPr>
          <w:lang w:val="es-ES_tradnl"/>
        </w:rPr>
        <w:t>BizTalk Server</w:t>
      </w:r>
      <w:bookmarkEnd w:id="48"/>
      <w:bookmarkEnd w:id="50"/>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6950EFA3" w14:textId="5E4BDAAA"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34C78572"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5A6BB306"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2016</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C16EE4" w:rsidRPr="00912A3C">
              <w:rPr>
                <w:rFonts w:ascii="Calibri Light" w:hAnsi="Calibri Light" w:cs="Calibri Light"/>
                <w:color w:val="000000" w:themeColor="text1"/>
                <w:lang w:val="es-ES_tradnl"/>
              </w:rPr>
              <w:t>Diciembre</w:t>
            </w:r>
            <w:r w:rsidR="00B870CD" w:rsidRPr="00912A3C">
              <w:rPr>
                <w:rFonts w:ascii="Calibri Light" w:hAnsi="Calibri Light" w:cs="Calibri Light"/>
                <w:color w:val="000000" w:themeColor="text1"/>
                <w:lang w:val="es-ES_tradnl"/>
              </w:rPr>
              <w:t xml:space="preserve"> de 201</w:t>
            </w:r>
            <w:r w:rsidR="00C16EE4" w:rsidRPr="00912A3C">
              <w:rPr>
                <w:rFonts w:ascii="Calibri Light" w:hAnsi="Calibri Light" w:cs="Calibri Light"/>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2013</w:t>
            </w:r>
            <w:r w:rsidR="00C16EE4" w:rsidRPr="00912A3C">
              <w:rPr>
                <w:rFonts w:ascii="Calibri Light" w:hAnsi="Calibri Light" w:cs="Calibri Light"/>
                <w:lang w:val="pt-BR"/>
              </w:rPr>
              <w:t xml:space="preserve"> R2</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2013</w:instrText>
            </w:r>
            <w:r w:rsidR="00C16EE4" w:rsidRPr="00912A3C">
              <w:rPr>
                <w:rFonts w:ascii="Calibri Light" w:hAnsi="Calibri Light" w:cs="Calibri Light"/>
                <w:lang w:val="pt-BR"/>
              </w:rPr>
              <w:instrText xml:space="preserve"> R2</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647CDB">
      <w:pPr>
        <w:pStyle w:val="ProductList-ClauseHeading"/>
        <w:keepNext/>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1"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2" w:name="_Toc23333142"/>
      <w:r w:rsidRPr="00912A3C">
        <w:rPr>
          <w:lang w:val="fr-FR"/>
        </w:rPr>
        <w:t>Core Infrastructure Server (CIS) Suite</w:t>
      </w:r>
      <w:bookmarkEnd w:id="51"/>
      <w:bookmarkEnd w:id="52"/>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3" w:name="_Sec608"/>
      <w:bookmarkStart w:id="54"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lastRenderedPageBreak/>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5" w:name="_Toc23333143"/>
      <w:r w:rsidRPr="00BE3C1D">
        <w:rPr>
          <w:lang w:val="es-ES_tradnl"/>
        </w:rPr>
        <w:t>Microsoft Dynamics</w:t>
      </w:r>
      <w:bookmarkEnd w:id="53"/>
      <w:bookmarkEnd w:id="55"/>
    </w:p>
    <w:p w14:paraId="0F0349B9" w14:textId="0D6F5F13" w:rsidR="00006F3F" w:rsidRPr="00BE3C1D" w:rsidRDefault="00006F3F" w:rsidP="005D7EF7">
      <w:pPr>
        <w:pStyle w:val="ProductList-Offering2Heading"/>
        <w:outlineLvl w:val="2"/>
        <w:rPr>
          <w:lang w:val="es-ES_tradnl"/>
        </w:rPr>
      </w:pPr>
      <w:bookmarkStart w:id="56" w:name="_Toc23333144"/>
      <w:bookmarkStart w:id="57" w:name="ProductEntries_DynamicsAX"/>
      <w:r w:rsidRPr="00BE3C1D">
        <w:rPr>
          <w:lang w:val="es-ES_tradnl"/>
        </w:rPr>
        <w:t>Microsoft Dynamics AX</w:t>
      </w:r>
      <w:bookmarkEnd w:id="54"/>
      <w:bookmarkEnd w:id="56"/>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8" w:name="_Toc468344673"/>
    <w:bookmarkStart w:id="59" w:name="_Toc470853177"/>
    <w:bookmarkStart w:id="60"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1" w:name="_Toc23333145"/>
      <w:r w:rsidRPr="005C500C">
        <w:rPr>
          <w:lang w:val="pt-BR"/>
        </w:rPr>
        <w:t xml:space="preserve">Microsoft Dynamics </w:t>
      </w:r>
      <w:bookmarkEnd w:id="58"/>
      <w:r w:rsidRPr="005C500C">
        <w:rPr>
          <w:lang w:val="pt-BR"/>
        </w:rPr>
        <w:t>365</w:t>
      </w:r>
      <w:bookmarkEnd w:id="59"/>
      <w:bookmarkEnd w:id="61"/>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60"/>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2630F9">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2630F9">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2630F9">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2630F9">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2630F9">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2630F9">
            <w:pPr>
              <w:pStyle w:val="ProductList-TableBody"/>
              <w:rPr>
                <w:rFonts w:asciiTheme="majorHAnsi" w:hAnsiTheme="majorHAnsi"/>
              </w:rPr>
            </w:pPr>
            <w:r>
              <w:t>Microsoft Dynamics 365 para dispositivos compatibles</w:t>
            </w:r>
          </w:p>
        </w:tc>
      </w:tr>
    </w:tbl>
    <w:p w14:paraId="4C8122E3"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2" w:name="_Toc23333146"/>
      <w:r w:rsidRPr="002C6BB0">
        <w:rPr>
          <w:lang w:val="pt-BR"/>
        </w:rPr>
        <w:t>Microsoft Dynamics NAV</w:t>
      </w:r>
      <w:bookmarkEnd w:id="62"/>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mediante la API de Microsoft Dynamics NAV. El acceso de escritura permite el acceso a un máximo de tres objetos de la tabla, con las siguientes excepciones: (a) Los Usuarios Limitados no están autorizados a escribir en ninguno de los </w:t>
      </w:r>
      <w:r w:rsidRPr="00DA07FD">
        <w:rPr>
          <w:lang w:val="es-ES_tradnl"/>
        </w:rPr>
        <w:lastRenderedPageBreak/>
        <w:t>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3" w:name="_Toc23333147"/>
      <w:r w:rsidRPr="002C6BB0">
        <w:rPr>
          <w:lang w:val="pt-BR"/>
        </w:rPr>
        <w:t>Microsoft Dynamics GP</w:t>
      </w:r>
      <w:bookmarkEnd w:id="63"/>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4" w:name="_Toc23333148"/>
      <w:r w:rsidRPr="00BE3C1D">
        <w:rPr>
          <w:lang w:val="es-ES_tradnl"/>
        </w:rPr>
        <w:t>Microsoft Dynamics SL</w:t>
      </w:r>
      <w:bookmarkEnd w:id="64"/>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5"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6" w:name="_Toc23333149"/>
      <w:r w:rsidRPr="00DA07FD">
        <w:rPr>
          <w:lang w:val="es-ES_tradnl"/>
        </w:rPr>
        <w:t>Aplicaciones de Office</w:t>
      </w:r>
      <w:bookmarkEnd w:id="65"/>
      <w:bookmarkEnd w:id="66"/>
    </w:p>
    <w:p w14:paraId="57424600" w14:textId="77777777" w:rsidR="002B0B52" w:rsidRPr="00DA07FD" w:rsidRDefault="002B0B52" w:rsidP="002B0B52">
      <w:pPr>
        <w:pStyle w:val="ProductList-Offering2Heading"/>
        <w:outlineLvl w:val="2"/>
        <w:rPr>
          <w:lang w:val="es-ES_tradnl"/>
        </w:rPr>
      </w:pPr>
      <w:bookmarkStart w:id="67" w:name="_Toc23333150"/>
      <w:bookmarkStart w:id="68" w:name="OfficeDesktopApplications"/>
      <w:r w:rsidRPr="00DA07FD">
        <w:rPr>
          <w:lang w:val="es-ES_tradnl"/>
        </w:rPr>
        <w:t>Aplicaciones de Escritorio para Office</w:t>
      </w:r>
      <w:bookmarkEnd w:id="67"/>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8"/>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647CDB">
      <w:pPr>
        <w:pStyle w:val="ProductList-ClauseHeading"/>
        <w:keepNext/>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654A795A" w14:textId="7E751438" w:rsidR="0021109F" w:rsidRPr="003A7306" w:rsidRDefault="001471B7" w:rsidP="003A730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D95E74D" w14:textId="77777777" w:rsidR="00552271" w:rsidRDefault="00552271" w:rsidP="005D7EF7">
      <w:pPr>
        <w:pStyle w:val="ProductList-Offering2Heading"/>
        <w:outlineLvl w:val="2"/>
      </w:pPr>
      <w:r>
        <w:br w:type="page"/>
      </w:r>
    </w:p>
    <w:p w14:paraId="6AEC442A" w14:textId="14806B02" w:rsidR="00985960" w:rsidRPr="005C500C" w:rsidRDefault="00985960" w:rsidP="005D7EF7">
      <w:pPr>
        <w:pStyle w:val="ProductList-Offering2Heading"/>
        <w:outlineLvl w:val="2"/>
      </w:pPr>
      <w:bookmarkStart w:id="69" w:name="_Toc23333151"/>
      <w:r w:rsidRPr="005C500C">
        <w:lastRenderedPageBreak/>
        <w:t>Project</w:t>
      </w:r>
      <w:bookmarkEnd w:id="69"/>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70"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1" w:name="_Toc23333152"/>
      <w:r w:rsidRPr="006E0CD7">
        <w:rPr>
          <w:lang w:val="pt-BR"/>
        </w:rPr>
        <w:t>Visio</w:t>
      </w:r>
      <w:bookmarkEnd w:id="71"/>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9"/>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474818">
      <w:pPr>
        <w:pStyle w:val="ProductList-OfferingGroupHeading"/>
        <w:outlineLvl w:val="1"/>
        <w:rPr>
          <w:lang w:val="es-ES_tradnl"/>
        </w:rPr>
      </w:pPr>
      <w:bookmarkStart w:id="72" w:name="_Toc23333153"/>
      <w:r w:rsidRPr="00DA07FD">
        <w:rPr>
          <w:lang w:val="es-ES_tradnl"/>
        </w:rPr>
        <w:t>Servidores de Office</w:t>
      </w:r>
      <w:bookmarkEnd w:id="70"/>
      <w:bookmarkEnd w:id="72"/>
    </w:p>
    <w:p w14:paraId="5346F105" w14:textId="157E1404" w:rsidR="00BB37AA" w:rsidRPr="00DA07FD" w:rsidRDefault="00BB37AA" w:rsidP="00474818">
      <w:pPr>
        <w:pStyle w:val="ProductList-Offering2Heading"/>
        <w:outlineLvl w:val="2"/>
        <w:rPr>
          <w:lang w:val="es-ES_tradnl"/>
        </w:rPr>
      </w:pPr>
      <w:bookmarkStart w:id="73" w:name="_Toc23333154"/>
      <w:r w:rsidRPr="00DA07FD">
        <w:rPr>
          <w:lang w:val="es-ES_tradnl"/>
        </w:rPr>
        <w:t>Exchange Server</w:t>
      </w:r>
      <w:bookmarkEnd w:id="73"/>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3A7306">
      <w:pPr>
        <w:pStyle w:val="ProductList-SubClauseHeading"/>
        <w:keepNext/>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4" w:name="ProductEntries_ProjectServer"/>
    <w:p w14:paraId="01A0B543" w14:textId="187812BB"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1BDCD33E" w:rsidR="00985960" w:rsidRPr="00DA07FD" w:rsidRDefault="00985960" w:rsidP="00474818">
      <w:pPr>
        <w:pStyle w:val="ProductList-Offering2Heading"/>
        <w:outlineLvl w:val="2"/>
        <w:rPr>
          <w:lang w:val="es-ES_tradnl"/>
        </w:rPr>
      </w:pPr>
      <w:bookmarkStart w:id="75" w:name="_Toc23333155"/>
      <w:r w:rsidRPr="00DA07FD">
        <w:rPr>
          <w:lang w:val="es-ES_tradnl"/>
        </w:rPr>
        <w:lastRenderedPageBreak/>
        <w:t>Project Server</w:t>
      </w:r>
      <w:bookmarkEnd w:id="75"/>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4"/>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3A7306">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3A7306">
            <w:pPr>
              <w:pStyle w:val="ProductList-TableBody"/>
              <w:keepNext/>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3A7306">
            <w:pPr>
              <w:pStyle w:val="ProductList-TableBody"/>
              <w:keepNext/>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3A7306">
            <w:pPr>
              <w:pStyle w:val="ProductList-TableBody"/>
              <w:keepNext/>
              <w:rPr>
                <w:lang w:val="es-ES_tradnl"/>
              </w:rPr>
            </w:pPr>
          </w:p>
        </w:tc>
      </w:tr>
    </w:tbl>
    <w:p w14:paraId="569258F6"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6" w:name="_Toc23333156"/>
      <w:r w:rsidRPr="00912A3C">
        <w:rPr>
          <w:lang w:val="es-ES_tradnl"/>
        </w:rPr>
        <w:t>SharePoint Server</w:t>
      </w:r>
      <w:bookmarkEnd w:id="76"/>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2"/>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lastRenderedPageBreak/>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7"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8" w:name="_Toc23333157"/>
      <w:r w:rsidRPr="00DA07FD">
        <w:rPr>
          <w:lang w:val="es-ES_tradnl"/>
        </w:rPr>
        <w:t>Skype Empresarial Server</w:t>
      </w:r>
      <w:bookmarkEnd w:id="78"/>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7"/>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lastRenderedPageBreak/>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3A7306">
      <w:pPr>
        <w:pStyle w:val="ProductList-SubClauseHeading"/>
        <w:keepNext/>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lastRenderedPageBreak/>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3A7306">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3A7306">
            <w:pPr>
              <w:pStyle w:val="ProductList-TableBody"/>
              <w:keepNext/>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3A7306">
            <w:pPr>
              <w:pStyle w:val="ProductList-TableBody"/>
              <w:keepNext/>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3A7306">
            <w:pPr>
              <w:pStyle w:val="ProductList-TableBody"/>
              <w:keepNext/>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3A7306">
            <w:pPr>
              <w:pStyle w:val="ProductList-TableBody"/>
              <w:keepNext/>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3A7306">
            <w:pPr>
              <w:pStyle w:val="ProductList-TableBody"/>
              <w:keepNext/>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3A7306">
            <w:pPr>
              <w:pStyle w:val="ProductList-TableBody"/>
              <w:keepNext/>
            </w:pPr>
            <w:r w:rsidRPr="005C500C">
              <w:t>Operador de Skype for Business Server 2015</w:t>
            </w:r>
          </w:p>
        </w:tc>
      </w:tr>
    </w:tbl>
    <w:bookmarkStart w:id="79" w:name="ProductEntries_SQL"/>
    <w:bookmarkStart w:id="80" w:name="_Toc492325680"/>
    <w:bookmarkStart w:id="81" w:name="ProductEntries_RServer"/>
    <w:bookmarkStart w:id="82"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3" w:name="_Toc23333158"/>
      <w:r w:rsidRPr="00DA07FD">
        <w:rPr>
          <w:lang w:val="es-ES_tradnl"/>
        </w:rPr>
        <w:t>SQL Server</w:t>
      </w:r>
      <w:bookmarkEnd w:id="79"/>
      <w:bookmarkEnd w:id="80"/>
      <w:bookmarkEnd w:id="81"/>
      <w:bookmarkEnd w:id="82"/>
      <w:bookmarkEnd w:id="83"/>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37E3C456"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 Core"</w:instrText>
      </w:r>
      <w:r w:rsidRPr="00DA07FD">
        <w:rPr>
          <w:lang w:val="es-ES_tradnl"/>
        </w:rPr>
        <w:fldChar w:fldCharType="end"/>
      </w:r>
      <w:r w:rsidRPr="00DA07FD">
        <w:rPr>
          <w:lang w:val="es-ES_tradnl"/>
        </w:rPr>
        <w:t xml:space="preserve"> (Licencia por núcleo)</w:t>
      </w:r>
    </w:p>
    <w:p w14:paraId="5D73F821" w14:textId="4E0D3553"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Enterprise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Enterprise Core"</w:instrText>
      </w:r>
      <w:r w:rsidRPr="00DA07FD">
        <w:rPr>
          <w:lang w:val="es-ES_tradnl"/>
        </w:rPr>
        <w:fldChar w:fldCharType="end"/>
      </w:r>
      <w:r w:rsidRPr="00DA07FD">
        <w:rPr>
          <w:lang w:val="es-ES_tradnl"/>
        </w:rPr>
        <w:t xml:space="preserve"> (Licencia por núcleo)</w:t>
      </w:r>
    </w:p>
    <w:p w14:paraId="4502E002" w14:textId="48C34C67"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Web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Web Core"</w:instrText>
      </w:r>
      <w:r w:rsidRPr="00DA07FD">
        <w:rPr>
          <w:lang w:val="es-ES_tradnl"/>
        </w:rPr>
        <w:fldChar w:fldCharType="end"/>
      </w:r>
      <w:r w:rsidRPr="00DA07FD">
        <w:rPr>
          <w:lang w:val="es-ES_tradnl"/>
        </w:rPr>
        <w:t xml:space="preserve"> (Licencia por núcleo)</w:t>
      </w:r>
    </w:p>
    <w:p w14:paraId="1A587449" w14:textId="22A728C4"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09242566"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551115">
              <w:rPr>
                <w:rFonts w:asciiTheme="majorHAnsi" w:hAnsiTheme="majorHAnsi"/>
                <w:lang w:val="es-ES_tradnl"/>
              </w:rPr>
              <w:t>Noviembre</w:t>
            </w:r>
            <w:r w:rsidRPr="00DA07FD">
              <w:rPr>
                <w:rFonts w:asciiTheme="majorHAnsi" w:hAnsiTheme="majorHAnsi"/>
                <w:lang w:val="es-ES_tradnl"/>
              </w:rPr>
              <w:t xml:space="preserve"> de 201</w:t>
            </w:r>
            <w:r w:rsidR="00551115">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1FCACB05"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w:t>
            </w:r>
            <w:r w:rsidR="00551115">
              <w:rPr>
                <w:lang w:val="es-ES_tradnl"/>
              </w:rPr>
              <w:t>7</w:t>
            </w:r>
            <w:r w:rsidRPr="00DA07FD">
              <w:rPr>
                <w:lang w:val="es-ES_tradnl"/>
              </w:rPr>
              <w:fldChar w:fldCharType="begin"/>
            </w:r>
            <w:r w:rsidRPr="00DA07FD">
              <w:rPr>
                <w:lang w:val="es-ES_tradnl"/>
              </w:rPr>
              <w:instrText>XE "SQL Server 201</w:instrText>
            </w:r>
            <w:r w:rsidR="00551115">
              <w:rPr>
                <w:lang w:val="es-ES_tradnl"/>
              </w:rPr>
              <w:instrText>7</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4E5B391A"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w:t>
            </w:r>
            <w:r w:rsidR="002A5732">
              <w:rPr>
                <w:color w:val="000000" w:themeColor="text1"/>
                <w:lang w:val="es-ES_tradnl"/>
              </w:rPr>
              <w:t>9</w:t>
            </w:r>
            <w:r w:rsidRPr="00DA07FD">
              <w:rPr>
                <w:color w:val="000000" w:themeColor="text1"/>
                <w:lang w:val="es-ES_tradnl"/>
              </w:rPr>
              <w:t xml:space="preserve">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12EB647D"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w:t>
            </w:r>
            <w:r w:rsidR="00551115">
              <w:rPr>
                <w:lang w:val="es-ES_tradnl"/>
              </w:rPr>
              <w:t>9</w:t>
            </w:r>
            <w:r w:rsidRPr="00DA07FD">
              <w:rPr>
                <w:lang w:val="es-ES_tradnl"/>
              </w:rPr>
              <w:t xml:space="preserve">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lastRenderedPageBreak/>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3A7306">
      <w:pPr>
        <w:pStyle w:val="ProductList-ClauseHeading"/>
        <w:keepNext/>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A7306">
            <w:pPr>
              <w:pStyle w:val="ProductList-TableBody"/>
              <w:keepNext/>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3A7306">
            <w:pPr>
              <w:pStyle w:val="ProductList-TableBody"/>
              <w:keepNext/>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3A7306">
            <w:pPr>
              <w:pStyle w:val="ProductList-TableBody"/>
              <w:keepNext/>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3A7306">
            <w:pPr>
              <w:pStyle w:val="ProductList-TableBody"/>
              <w:keepNext/>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3A7306">
            <w:pPr>
              <w:pStyle w:val="ProductList-TableBody"/>
              <w:keepNext/>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3A7306">
            <w:pPr>
              <w:pStyle w:val="ProductList-TableBody"/>
              <w:keepNext/>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3A7306">
            <w:pPr>
              <w:pStyle w:val="ProductList-TableBody"/>
              <w:keepNext/>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3A7306">
            <w:pPr>
              <w:pStyle w:val="ProductList-TableBody"/>
              <w:keepNext/>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3A7306">
            <w:pPr>
              <w:pStyle w:val="ProductList-TableBody"/>
              <w:keepNext/>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4" w:name="_Toc23333159"/>
      <w:r w:rsidRPr="00DA07FD">
        <w:rPr>
          <w:lang w:val="es-ES_tradnl"/>
        </w:rPr>
        <w:t>Suites</w:t>
      </w:r>
      <w:bookmarkEnd w:id="84"/>
    </w:p>
    <w:p w14:paraId="28EE1939" w14:textId="0EAFD265" w:rsidR="002E331D" w:rsidRPr="00DA07FD" w:rsidRDefault="002E331D" w:rsidP="002E331D">
      <w:pPr>
        <w:pStyle w:val="ProductList-Offering2Heading"/>
        <w:outlineLvl w:val="2"/>
        <w:rPr>
          <w:lang w:val="es-ES_tradnl"/>
        </w:rPr>
      </w:pPr>
      <w:bookmarkStart w:id="85" w:name="_Toc23333160"/>
      <w:r w:rsidRPr="00DA07FD">
        <w:rPr>
          <w:lang w:val="es-ES_tradnl"/>
        </w:rPr>
        <w:t>Cloud Platform Suite</w:t>
      </w:r>
      <w:bookmarkEnd w:id="85"/>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lastRenderedPageBreak/>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1BF06580"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6" w:name="_Toc23333161"/>
      <w:r w:rsidRPr="00912A3C">
        <w:rPr>
          <w:lang w:val="fr-FR"/>
        </w:rPr>
        <w:t>Productivity Suite</w:t>
      </w:r>
      <w:bookmarkEnd w:id="86"/>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7" w:name="ProductEntries_SystemCenter"/>
    <w:bookmarkStart w:id="88" w:name="_Toc460924313"/>
    <w:bookmarkStart w:id="89" w:name="_Toc451950569"/>
    <w:bookmarkStart w:id="90" w:name="_Sec617"/>
    <w:p w14:paraId="4B76DC26" w14:textId="4E32E1B6"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AD81A77" w14:textId="292A522D" w:rsidR="00DD7854" w:rsidRPr="005C500C" w:rsidRDefault="00DD7854" w:rsidP="00647CDB">
      <w:pPr>
        <w:pStyle w:val="ProductList-Offering1Heading"/>
        <w:keepNext/>
        <w:tabs>
          <w:tab w:val="clear" w:pos="187"/>
          <w:tab w:val="clear" w:pos="360"/>
          <w:tab w:val="clear" w:pos="720"/>
          <w:tab w:val="clear" w:pos="1080"/>
        </w:tabs>
        <w:outlineLvl w:val="1"/>
        <w:rPr>
          <w:noProof/>
          <w:lang w:val="pt-BR"/>
        </w:rPr>
      </w:pPr>
      <w:bookmarkStart w:id="91" w:name="_Toc23333162"/>
      <w:r w:rsidRPr="005C500C">
        <w:rPr>
          <w:noProof/>
          <w:lang w:val="pt-BR"/>
        </w:rPr>
        <w:t>System Center</w:t>
      </w:r>
      <w:bookmarkEnd w:id="87"/>
      <w:bookmarkEnd w:id="88"/>
      <w:bookmarkEnd w:id="89"/>
      <w:bookmarkEnd w:id="91"/>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lastRenderedPageBreak/>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3A7306">
      <w:pPr>
        <w:pStyle w:val="ProductList-ClauseHeading"/>
        <w:keepNext/>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6FB09D1D" w14:textId="154AD95C" w:rsidR="00A76F37" w:rsidRPr="00647CDB" w:rsidRDefault="001471B7" w:rsidP="00647CDB">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A4C557F" w14:textId="6A69961C" w:rsidR="007062EE" w:rsidRPr="00912A3C" w:rsidRDefault="007062EE" w:rsidP="00BD34A9">
      <w:pPr>
        <w:pStyle w:val="ProductList-OfferingGroupHeading"/>
        <w:outlineLvl w:val="1"/>
        <w:rPr>
          <w:lang w:val="es-ES_tradnl"/>
        </w:rPr>
      </w:pPr>
      <w:bookmarkStart w:id="92" w:name="_Toc23333163"/>
      <w:r w:rsidRPr="00912A3C">
        <w:rPr>
          <w:lang w:val="es-ES_tradnl"/>
        </w:rPr>
        <w:t>Hospedaje de Virtualización</w:t>
      </w:r>
      <w:bookmarkEnd w:id="92"/>
    </w:p>
    <w:p w14:paraId="6978988D" w14:textId="0F754AA6" w:rsidR="00C94A25" w:rsidRPr="00912A3C" w:rsidRDefault="00C94A25" w:rsidP="00DF7DBF">
      <w:pPr>
        <w:pStyle w:val="ProductList-Offering2Heading"/>
        <w:keepNext/>
        <w:keepLines/>
        <w:outlineLvl w:val="2"/>
        <w:rPr>
          <w:lang w:val="es-ES_tradnl"/>
        </w:rPr>
      </w:pPr>
      <w:bookmarkStart w:id="93" w:name="_Toc23333164"/>
      <w:r w:rsidRPr="00912A3C">
        <w:rPr>
          <w:lang w:val="es-ES_tradnl"/>
        </w:rPr>
        <w:t>Microsoft Application Virtualization Hosting para Desktops</w:t>
      </w:r>
      <w:bookmarkEnd w:id="93"/>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lastRenderedPageBreak/>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4" w:name="_Toc23333165"/>
      <w:r w:rsidRPr="00912A3C">
        <w:rPr>
          <w:lang w:val="es-ES_tradnl"/>
        </w:rPr>
        <w:t>Microsoft User Experience Virtualization Hosting para Desktops</w:t>
      </w:r>
      <w:bookmarkEnd w:id="94"/>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3A7306">
      <w:pPr>
        <w:pStyle w:val="ProductList-ClauseHeading"/>
        <w:keepNext/>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0978D253" w14:textId="59453DFC" w:rsidR="006B77EE" w:rsidRPr="003A7306" w:rsidRDefault="001471B7" w:rsidP="003A7306">
      <w:pPr>
        <w:pStyle w:val="ProductList-Body"/>
        <w:shd w:val="clear" w:color="auto" w:fill="A6A6A6" w:themeFill="background1" w:themeFillShade="A6"/>
        <w:spacing w:before="120" w:after="240"/>
        <w:jc w:val="right"/>
        <w:rPr>
          <w:rStyle w:val="ProductList-BodyCha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EBB94CE" w14:textId="0BBDBFEE" w:rsidR="00B361F2" w:rsidRPr="002C6BB0" w:rsidRDefault="00B361F2" w:rsidP="004B6178">
      <w:pPr>
        <w:pStyle w:val="ProductList-OfferingGroupHeading"/>
        <w:keepNext/>
        <w:outlineLvl w:val="1"/>
        <w:rPr>
          <w:lang w:val="es-ES_tradnl"/>
        </w:rPr>
      </w:pPr>
      <w:bookmarkStart w:id="95" w:name="_Toc23333166"/>
      <w:r w:rsidRPr="002C6BB0">
        <w:rPr>
          <w:lang w:val="es-ES_tradnl"/>
        </w:rPr>
        <w:t>Visual Studio</w:t>
      </w:r>
      <w:bookmarkEnd w:id="90"/>
      <w:bookmarkEnd w:id="95"/>
    </w:p>
    <w:p w14:paraId="0812115E" w14:textId="32B8983A" w:rsidR="00AC63E0" w:rsidRPr="002C6BB0" w:rsidRDefault="00AC63E0" w:rsidP="00474818">
      <w:pPr>
        <w:pStyle w:val="ProductList-Offering2Heading"/>
        <w:outlineLvl w:val="2"/>
        <w:rPr>
          <w:lang w:val="es-ES_tradnl"/>
        </w:rPr>
      </w:pPr>
      <w:bookmarkStart w:id="96" w:name="_Toc23333167"/>
      <w:bookmarkStart w:id="97" w:name="ProductEntries_VisualStudio"/>
      <w:r w:rsidRPr="002C6BB0">
        <w:rPr>
          <w:lang w:val="es-ES_tradnl"/>
        </w:rPr>
        <w:t>Visual Studio</w:t>
      </w:r>
      <w:bookmarkEnd w:id="96"/>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bookmarkEnd w:id="97"/>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lastRenderedPageBreak/>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7"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8"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552271">
      <w:pPr>
        <w:pStyle w:val="ProductList-Body"/>
        <w:keepNext/>
        <w:numPr>
          <w:ilvl w:val="0"/>
          <w:numId w:val="36"/>
        </w:numPr>
        <w:rPr>
          <w:lang w:val="es-ES"/>
        </w:rPr>
      </w:pPr>
      <w:r w:rsidRPr="00912A3C">
        <w:rPr>
          <w:b/>
          <w:bCs/>
          <w:color w:val="0072C6"/>
          <w:lang w:val="es-ES"/>
        </w:rPr>
        <w:lastRenderedPageBreak/>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8" w:name="_Toc2770353"/>
    <w:bookmarkStart w:id="99" w:name="ProductEntries_AzureDevOps"/>
    <w:bookmarkStart w:id="100" w:name="_Toc497744269"/>
    <w:bookmarkStart w:id="101" w:name="_Toc527897736"/>
    <w:bookmarkStart w:id="102" w:name="_Toc460924320"/>
    <w:bookmarkStart w:id="103"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4" w:name="_Toc23333168"/>
      <w:r w:rsidRPr="002C6BB0">
        <w:rPr>
          <w:lang w:val="pt-BR"/>
        </w:rPr>
        <w:t>Azure Dev Ops Server</w:t>
      </w:r>
      <w:bookmarkEnd w:id="98"/>
      <w:bookmarkEnd w:id="104"/>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9"/>
          <w:type w:val="continuous"/>
          <w:pgSz w:w="12240" w:h="15840"/>
          <w:pgMar w:top="1166" w:right="720" w:bottom="720" w:left="720" w:header="720" w:footer="720" w:gutter="0"/>
          <w:cols w:space="720"/>
          <w:titlePg/>
          <w:docGrid w:linePitch="360"/>
        </w:sectPr>
      </w:pPr>
    </w:p>
    <w:bookmarkEnd w:id="99"/>
    <w:p w14:paraId="19EC241D" w14:textId="77777777" w:rsidR="00912A3C" w:rsidRPr="002C6BB0" w:rsidRDefault="00912A3C" w:rsidP="00912A3C">
      <w:pPr>
        <w:pStyle w:val="ProductList-Body"/>
        <w:rPr>
          <w:lang w:val="pt-BR"/>
        </w:rPr>
      </w:pPr>
      <w:r w:rsidRPr="002C6BB0">
        <w:rPr>
          <w:lang w:val="pt-BR"/>
        </w:rPr>
        <w:t xml:space="preserve">Azure DevOps Server </w:t>
      </w:r>
      <w:bookmarkEnd w:id="100"/>
      <w:bookmarkEnd w:id="101"/>
      <w:r w:rsidRPr="002C6BB0">
        <w:rPr>
          <w:lang w:val="pt-BR"/>
        </w:rPr>
        <w:t>2019</w:t>
      </w:r>
      <w:r w:rsidRPr="006F3D99">
        <w:rPr>
          <w:lang w:val="es-ES"/>
        </w:rPr>
        <w:fldChar w:fldCharType="begin"/>
      </w:r>
      <w:r w:rsidRPr="002C6BB0">
        <w:rPr>
          <w:lang w:val="pt-BR"/>
        </w:rPr>
        <w:instrText>XE "Azure DevOps Server 2019"</w:instrText>
      </w:r>
      <w:r w:rsidRPr="006F3D99">
        <w:rPr>
          <w:lang w:val="es-ES"/>
        </w:rPr>
        <w:fldChar w:fldCharType="end"/>
      </w:r>
      <w:r w:rsidRPr="002C6BB0">
        <w:rPr>
          <w:lang w:val="pt-BR"/>
        </w:rPr>
        <w:t xml:space="preserve"> (Licencia SAL)</w:t>
      </w:r>
    </w:p>
    <w:p w14:paraId="13322050" w14:textId="77777777" w:rsidR="00912A3C" w:rsidRPr="006F3D99" w:rsidRDefault="00912A3C" w:rsidP="00912A3C">
      <w:pPr>
        <w:pStyle w:val="ProductList-Body"/>
        <w:rPr>
          <w:lang w:val="es-ES"/>
        </w:rPr>
      </w:pPr>
      <w:r w:rsidRPr="006F3D99">
        <w:rPr>
          <w:lang w:val="es-ES"/>
        </w:rPr>
        <w:t>Azure DevOps Server 2019</w:t>
      </w:r>
      <w:r w:rsidRPr="006F3D99">
        <w:rPr>
          <w:lang w:val="es-ES"/>
        </w:rPr>
        <w:fldChar w:fldCharType="begin"/>
      </w:r>
      <w:r w:rsidRPr="006F3D99">
        <w:rPr>
          <w:lang w:val="es-ES"/>
        </w:rPr>
        <w:instrText>XE "Azure DevOps Server 2019"</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0"/>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77777777"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abril de 2019</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77777777"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Visual Studio Team Foundation Server 2018</w:t>
            </w:r>
            <w:r w:rsidRPr="006F3D99">
              <w:rPr>
                <w:lang w:val="es-ES"/>
              </w:rPr>
              <w:fldChar w:fldCharType="begin"/>
            </w:r>
            <w:r w:rsidRPr="00912A3C">
              <w:instrText>XE "Visual Studio Team Foundation Server 2018"</w:instrText>
            </w:r>
            <w:r w:rsidRPr="006F3D99">
              <w:rPr>
                <w:lang w:val="es-ES"/>
              </w:rPr>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2019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3A7306">
      <w:pPr>
        <w:pStyle w:val="ProductList-SubClauseHeading"/>
        <w:keepNext/>
        <w:rPr>
          <w:lang w:val="es-ES"/>
        </w:rPr>
      </w:pPr>
      <w:r w:rsidRPr="006F3D99">
        <w:rPr>
          <w:lang w:val="es-ES"/>
        </w:rPr>
        <w:t>1.1 Funcionalidad Adicional</w:t>
      </w:r>
    </w:p>
    <w:p w14:paraId="3C2854A4" w14:textId="77777777" w:rsidR="00912A3C" w:rsidRPr="006F3D99" w:rsidRDefault="00912A3C" w:rsidP="003A7306">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3A7306">
            <w:pPr>
              <w:pStyle w:val="ProductList-Offering"/>
              <w:keepNext/>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77777777" w:rsidR="00912A3C" w:rsidRPr="00912A3C" w:rsidRDefault="00912A3C" w:rsidP="003A7306">
            <w:pPr>
              <w:pStyle w:val="ProductList-Offering"/>
              <w:keepNext/>
              <w:tabs>
                <w:tab w:val="clear" w:pos="360"/>
                <w:tab w:val="clear" w:pos="720"/>
                <w:tab w:val="clear" w:pos="1080"/>
                <w:tab w:val="left" w:pos="956"/>
              </w:tabs>
              <w:spacing w:before="40" w:after="40"/>
              <w:rPr>
                <w:lang w:val="pt-BR"/>
              </w:rPr>
            </w:pPr>
            <w:r w:rsidRPr="00912A3C">
              <w:rPr>
                <w:lang w:val="pt-BR"/>
              </w:rPr>
              <w:t>Licencia SAL de Azure DevOps Server 2019</w:t>
            </w:r>
          </w:p>
          <w:p w14:paraId="0222CE99" w14:textId="77777777" w:rsidR="00912A3C" w:rsidRPr="006F3D99" w:rsidRDefault="00912A3C" w:rsidP="003A7306">
            <w:pPr>
              <w:pStyle w:val="ProductList-Offering"/>
              <w:keepNext/>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3A7306">
            <w:pPr>
              <w:pStyle w:val="ProductList-Offering"/>
              <w:keepNext/>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DB155C3" w14:textId="77777777" w:rsidR="00552271" w:rsidRDefault="00552271" w:rsidP="00DD7854">
      <w:pPr>
        <w:pStyle w:val="ProductList-Offering1Heading"/>
        <w:tabs>
          <w:tab w:val="clear" w:pos="187"/>
          <w:tab w:val="clear" w:pos="360"/>
          <w:tab w:val="clear" w:pos="720"/>
          <w:tab w:val="clear" w:pos="1080"/>
        </w:tabs>
        <w:outlineLvl w:val="1"/>
        <w:rPr>
          <w:noProof/>
          <w:lang w:val="pt-BR"/>
        </w:rPr>
      </w:pPr>
      <w:bookmarkStart w:id="105" w:name="ProductEntries_WindowsServer"/>
      <w:r>
        <w:rPr>
          <w:noProof/>
          <w:lang w:val="pt-BR"/>
        </w:rPr>
        <w:br w:type="page"/>
      </w:r>
    </w:p>
    <w:p w14:paraId="0442BA28" w14:textId="399BEBC9"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6" w:name="_Toc23333169"/>
      <w:r w:rsidRPr="002C6BB0">
        <w:rPr>
          <w:noProof/>
          <w:lang w:val="pt-BR"/>
        </w:rPr>
        <w:lastRenderedPageBreak/>
        <w:t>Windows Server</w:t>
      </w:r>
      <w:bookmarkEnd w:id="102"/>
      <w:bookmarkEnd w:id="103"/>
      <w:bookmarkEnd w:id="106"/>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1"/>
          <w:type w:val="continuous"/>
          <w:pgSz w:w="12240" w:h="15840"/>
          <w:pgMar w:top="1166" w:right="720" w:bottom="720" w:left="720" w:header="720" w:footer="720" w:gutter="0"/>
          <w:cols w:space="720"/>
          <w:titlePg/>
          <w:docGrid w:linePitch="360"/>
        </w:sectPr>
      </w:pPr>
    </w:p>
    <w:bookmarkEnd w:id="105"/>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lastRenderedPageBreak/>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7" w:name="_Toc23333170"/>
      <w:bookmarkStart w:id="108" w:name="Glossary"/>
      <w:bookmarkEnd w:id="11"/>
      <w:bookmarkEnd w:id="12"/>
      <w:r w:rsidRPr="00DA07FD">
        <w:rPr>
          <w:lang w:val="es-ES_tradnl"/>
        </w:rPr>
        <w:lastRenderedPageBreak/>
        <w:t>Glosario</w:t>
      </w:r>
      <w:bookmarkEnd w:id="107"/>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9" w:name="_Toc23333171"/>
      <w:bookmarkEnd w:id="108"/>
      <w:r w:rsidRPr="00DA07FD">
        <w:rPr>
          <w:lang w:val="es-ES_tradnl"/>
        </w:rPr>
        <w:t>Atributos</w:t>
      </w:r>
      <w:bookmarkEnd w:id="109"/>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10"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1" w:name="_Toc23333172"/>
      <w:r w:rsidRPr="00DA07FD">
        <w:rPr>
          <w:lang w:val="es-ES_tradnl"/>
        </w:rPr>
        <w:t>Definiciones</w:t>
      </w:r>
      <w:bookmarkEnd w:id="110"/>
      <w:bookmarkEnd w:id="111"/>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2"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2"/>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1471B7"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3" w:name="_Toc23333173"/>
      <w:bookmarkStart w:id="114" w:name="Index"/>
      <w:r w:rsidRPr="005C500C">
        <w:lastRenderedPageBreak/>
        <w:t>Índice</w:t>
      </w:r>
      <w:bookmarkEnd w:id="113"/>
    </w:p>
    <w:bookmarkEnd w:id="114"/>
    <w:p w14:paraId="354C6C0E" w14:textId="77777777" w:rsidR="00EE5BFB" w:rsidRDefault="00424F9E" w:rsidP="002024BF">
      <w:pPr>
        <w:pStyle w:val="ProductList-Body"/>
        <w:tabs>
          <w:tab w:val="clear" w:pos="360"/>
          <w:tab w:val="clear" w:pos="720"/>
          <w:tab w:val="clear" w:pos="1080"/>
        </w:tabs>
        <w:rPr>
          <w:rFonts w:cstheme="minorHAnsi"/>
          <w:noProof/>
          <w:lang w:val="es-ES_tradnl"/>
        </w:rPr>
        <w:sectPr w:rsidR="00EE5BFB" w:rsidSect="00EE5BFB">
          <w:footerReference w:type="first" r:id="rId65"/>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4FDA2569" w14:textId="77777777" w:rsidR="00EE5BFB" w:rsidRDefault="00EE5BFB">
      <w:pPr>
        <w:pStyle w:val="Index1"/>
        <w:tabs>
          <w:tab w:val="right" w:leader="dot" w:pos="5030"/>
        </w:tabs>
        <w:rPr>
          <w:noProof/>
        </w:rPr>
      </w:pPr>
      <w:r>
        <w:rPr>
          <w:noProof/>
        </w:rPr>
        <w:t>Advanced Threat Analytics 2016, 10</w:t>
      </w:r>
    </w:p>
    <w:p w14:paraId="7ED9FC31" w14:textId="77777777" w:rsidR="00EE5BFB" w:rsidRDefault="00EE5BFB">
      <w:pPr>
        <w:pStyle w:val="Index1"/>
        <w:tabs>
          <w:tab w:val="right" w:leader="dot" w:pos="5030"/>
        </w:tabs>
        <w:rPr>
          <w:noProof/>
        </w:rPr>
      </w:pPr>
      <w:r w:rsidRPr="00C11610">
        <w:rPr>
          <w:noProof/>
          <w:lang w:val="pt-BR"/>
        </w:rPr>
        <w:t>Azure DevOps Server 2019</w:t>
      </w:r>
      <w:r>
        <w:rPr>
          <w:noProof/>
        </w:rPr>
        <w:t>, 30</w:t>
      </w:r>
    </w:p>
    <w:p w14:paraId="0BACD5D8" w14:textId="77777777" w:rsidR="00EE5BFB" w:rsidRDefault="00EE5BFB">
      <w:pPr>
        <w:pStyle w:val="Index1"/>
        <w:tabs>
          <w:tab w:val="right" w:leader="dot" w:pos="5030"/>
        </w:tabs>
        <w:rPr>
          <w:noProof/>
        </w:rPr>
      </w:pPr>
      <w:r w:rsidRPr="00C11610">
        <w:rPr>
          <w:noProof/>
          <w:lang w:val="es-ES"/>
        </w:rPr>
        <w:t>Azure DevOps Services</w:t>
      </w:r>
      <w:r>
        <w:rPr>
          <w:noProof/>
        </w:rPr>
        <w:t>, 30</w:t>
      </w:r>
    </w:p>
    <w:p w14:paraId="009484A2" w14:textId="77777777" w:rsidR="00EE5BFB" w:rsidRDefault="00EE5BFB">
      <w:pPr>
        <w:pStyle w:val="Index1"/>
        <w:tabs>
          <w:tab w:val="right" w:leader="dot" w:pos="5030"/>
        </w:tabs>
        <w:rPr>
          <w:noProof/>
        </w:rPr>
      </w:pPr>
      <w:r w:rsidRPr="00C11610">
        <w:rPr>
          <w:rFonts w:ascii="Calibri Light" w:hAnsi="Calibri Light" w:cs="Calibri Light"/>
          <w:noProof/>
          <w:lang w:val="pt-BR"/>
        </w:rPr>
        <w:t>BizTalk Server 2013 R2</w:t>
      </w:r>
      <w:r>
        <w:rPr>
          <w:noProof/>
        </w:rPr>
        <w:t>, 10</w:t>
      </w:r>
    </w:p>
    <w:p w14:paraId="5CB0E110" w14:textId="77777777" w:rsidR="00EE5BFB" w:rsidRDefault="00EE5BFB">
      <w:pPr>
        <w:pStyle w:val="Index1"/>
        <w:tabs>
          <w:tab w:val="right" w:leader="dot" w:pos="5030"/>
        </w:tabs>
        <w:rPr>
          <w:noProof/>
        </w:rPr>
      </w:pPr>
      <w:r w:rsidRPr="00C11610">
        <w:rPr>
          <w:noProof/>
          <w:lang w:val="es-ES_tradnl"/>
        </w:rPr>
        <w:t>BizTalk Server 2016 Branch</w:t>
      </w:r>
      <w:r>
        <w:rPr>
          <w:noProof/>
        </w:rPr>
        <w:t>, 10</w:t>
      </w:r>
    </w:p>
    <w:p w14:paraId="08B71515" w14:textId="77777777" w:rsidR="00EE5BFB" w:rsidRDefault="00EE5BFB">
      <w:pPr>
        <w:pStyle w:val="Index1"/>
        <w:tabs>
          <w:tab w:val="right" w:leader="dot" w:pos="5030"/>
        </w:tabs>
        <w:rPr>
          <w:noProof/>
        </w:rPr>
      </w:pPr>
      <w:r w:rsidRPr="00C11610">
        <w:rPr>
          <w:noProof/>
          <w:lang w:val="es-ES_tradnl"/>
        </w:rPr>
        <w:t>BizTalk Server 2016 Enterprise</w:t>
      </w:r>
      <w:r>
        <w:rPr>
          <w:noProof/>
        </w:rPr>
        <w:t>, 10</w:t>
      </w:r>
    </w:p>
    <w:p w14:paraId="72B085A4" w14:textId="77777777" w:rsidR="00EE5BFB" w:rsidRDefault="00EE5BFB">
      <w:pPr>
        <w:pStyle w:val="Index1"/>
        <w:tabs>
          <w:tab w:val="right" w:leader="dot" w:pos="5030"/>
        </w:tabs>
        <w:rPr>
          <w:noProof/>
        </w:rPr>
      </w:pPr>
      <w:r w:rsidRPr="00C11610">
        <w:rPr>
          <w:noProof/>
          <w:lang w:val="es-ES_tradnl"/>
        </w:rPr>
        <w:t>BizTalk Server 2016 Standard</w:t>
      </w:r>
      <w:r>
        <w:rPr>
          <w:noProof/>
        </w:rPr>
        <w:t>, 10</w:t>
      </w:r>
    </w:p>
    <w:p w14:paraId="7903DB90" w14:textId="77777777" w:rsidR="00EE5BFB" w:rsidRDefault="00EE5BFB">
      <w:pPr>
        <w:pStyle w:val="Index1"/>
        <w:tabs>
          <w:tab w:val="right" w:leader="dot" w:pos="5030"/>
        </w:tabs>
        <w:rPr>
          <w:noProof/>
        </w:rPr>
      </w:pPr>
      <w:r w:rsidRPr="00C11610">
        <w:rPr>
          <w:noProof/>
          <w:lang w:val="es-ES_tradnl"/>
        </w:rPr>
        <w:t>BizTalk Server Branch</w:t>
      </w:r>
      <w:r>
        <w:rPr>
          <w:noProof/>
        </w:rPr>
        <w:t>, 10</w:t>
      </w:r>
    </w:p>
    <w:p w14:paraId="240B0E3D" w14:textId="77777777" w:rsidR="00EE5BFB" w:rsidRDefault="00EE5BFB">
      <w:pPr>
        <w:pStyle w:val="Index1"/>
        <w:tabs>
          <w:tab w:val="right" w:leader="dot" w:pos="5030"/>
        </w:tabs>
        <w:rPr>
          <w:noProof/>
        </w:rPr>
      </w:pPr>
      <w:r w:rsidRPr="00C11610">
        <w:rPr>
          <w:noProof/>
          <w:lang w:val="es-ES_tradnl"/>
        </w:rPr>
        <w:t>Cloud Platform Guest</w:t>
      </w:r>
      <w:r>
        <w:rPr>
          <w:noProof/>
        </w:rPr>
        <w:t>, 24, 25</w:t>
      </w:r>
    </w:p>
    <w:p w14:paraId="572DF56D" w14:textId="77777777" w:rsidR="00EE5BFB" w:rsidRDefault="00EE5BFB">
      <w:pPr>
        <w:pStyle w:val="Index1"/>
        <w:tabs>
          <w:tab w:val="right" w:leader="dot" w:pos="5030"/>
        </w:tabs>
        <w:rPr>
          <w:noProof/>
        </w:rPr>
      </w:pPr>
      <w:r w:rsidRPr="00C11610">
        <w:rPr>
          <w:noProof/>
          <w:lang w:val="es-ES_tradnl"/>
        </w:rPr>
        <w:t>Cloud Platform Suite</w:t>
      </w:r>
      <w:r>
        <w:rPr>
          <w:noProof/>
        </w:rPr>
        <w:t>, 9, 24, 25</w:t>
      </w:r>
    </w:p>
    <w:p w14:paraId="192D4A71" w14:textId="77777777" w:rsidR="00EE5BFB" w:rsidRDefault="00EE5BFB">
      <w:pPr>
        <w:pStyle w:val="Index1"/>
        <w:tabs>
          <w:tab w:val="right" w:leader="dot" w:pos="5030"/>
        </w:tabs>
        <w:rPr>
          <w:noProof/>
        </w:rPr>
      </w:pPr>
      <w:r w:rsidRPr="00C11610">
        <w:rPr>
          <w:noProof/>
          <w:lang w:val="es-ES_tradnl"/>
        </w:rPr>
        <w:t>Core CAL</w:t>
      </w:r>
      <w:r>
        <w:rPr>
          <w:noProof/>
        </w:rPr>
        <w:t>, 19, 21, 22, 25</w:t>
      </w:r>
    </w:p>
    <w:p w14:paraId="798D7D7B" w14:textId="77777777" w:rsidR="00EE5BFB" w:rsidRDefault="00EE5BFB">
      <w:pPr>
        <w:pStyle w:val="Index1"/>
        <w:tabs>
          <w:tab w:val="right" w:leader="dot" w:pos="5030"/>
        </w:tabs>
        <w:rPr>
          <w:noProof/>
        </w:rPr>
      </w:pPr>
      <w:r w:rsidRPr="00C11610">
        <w:rPr>
          <w:noProof/>
          <w:lang w:val="es-ES_tradnl"/>
        </w:rPr>
        <w:t>Core Infrastructure Server Suite Datacenter</w:t>
      </w:r>
      <w:r>
        <w:rPr>
          <w:noProof/>
        </w:rPr>
        <w:t>, 11</w:t>
      </w:r>
    </w:p>
    <w:p w14:paraId="4413CCDF" w14:textId="77777777" w:rsidR="00EE5BFB" w:rsidRDefault="00EE5BFB">
      <w:pPr>
        <w:pStyle w:val="Index1"/>
        <w:tabs>
          <w:tab w:val="right" w:leader="dot" w:pos="5030"/>
        </w:tabs>
        <w:rPr>
          <w:noProof/>
        </w:rPr>
      </w:pPr>
      <w:r w:rsidRPr="00C11610">
        <w:rPr>
          <w:noProof/>
          <w:lang w:val="fr-FR"/>
        </w:rPr>
        <w:t>Core Infrastructure Server Suite Standard</w:t>
      </w:r>
      <w:r>
        <w:rPr>
          <w:noProof/>
        </w:rPr>
        <w:t>, 11</w:t>
      </w:r>
    </w:p>
    <w:p w14:paraId="46A76426" w14:textId="77777777" w:rsidR="00EE5BFB" w:rsidRDefault="00EE5BFB">
      <w:pPr>
        <w:pStyle w:val="Index1"/>
        <w:tabs>
          <w:tab w:val="right" w:leader="dot" w:pos="5030"/>
        </w:tabs>
        <w:rPr>
          <w:noProof/>
        </w:rPr>
      </w:pPr>
      <w:r w:rsidRPr="00C11610">
        <w:rPr>
          <w:noProof/>
          <w:lang w:val="es-ES_tradnl"/>
        </w:rPr>
        <w:t>Dynamics AX 2012 R2</w:t>
      </w:r>
      <w:r>
        <w:rPr>
          <w:noProof/>
        </w:rPr>
        <w:t>, 12</w:t>
      </w:r>
    </w:p>
    <w:p w14:paraId="1EB9D72E" w14:textId="77777777" w:rsidR="00EE5BFB" w:rsidRDefault="00EE5BFB">
      <w:pPr>
        <w:pStyle w:val="Index1"/>
        <w:tabs>
          <w:tab w:val="right" w:leader="dot" w:pos="5030"/>
        </w:tabs>
        <w:rPr>
          <w:noProof/>
        </w:rPr>
      </w:pPr>
      <w:r w:rsidRPr="00C11610">
        <w:rPr>
          <w:noProof/>
          <w:lang w:val="pt-BR"/>
        </w:rPr>
        <w:t>Dynamics NAV 2013 R2</w:t>
      </w:r>
      <w:r>
        <w:rPr>
          <w:noProof/>
        </w:rPr>
        <w:t>, 27, 28</w:t>
      </w:r>
    </w:p>
    <w:p w14:paraId="5A80BD3A" w14:textId="77777777" w:rsidR="00EE5BFB" w:rsidRDefault="00EE5BFB">
      <w:pPr>
        <w:pStyle w:val="Index1"/>
        <w:tabs>
          <w:tab w:val="right" w:leader="dot" w:pos="5030"/>
        </w:tabs>
        <w:rPr>
          <w:noProof/>
        </w:rPr>
      </w:pPr>
      <w:r w:rsidRPr="00C11610">
        <w:rPr>
          <w:noProof/>
          <w:lang w:val="es-ES_tradnl"/>
        </w:rPr>
        <w:t>Exchange Server 2016</w:t>
      </w:r>
      <w:r>
        <w:rPr>
          <w:noProof/>
        </w:rPr>
        <w:t>, 18</w:t>
      </w:r>
    </w:p>
    <w:p w14:paraId="17E838C8" w14:textId="77777777" w:rsidR="00EE5BFB" w:rsidRDefault="00EE5BFB">
      <w:pPr>
        <w:pStyle w:val="Index1"/>
        <w:tabs>
          <w:tab w:val="right" w:leader="dot" w:pos="5030"/>
        </w:tabs>
        <w:rPr>
          <w:noProof/>
        </w:rPr>
      </w:pPr>
      <w:r w:rsidRPr="00C11610">
        <w:rPr>
          <w:noProof/>
          <w:lang w:val="es-ES_tradnl"/>
        </w:rPr>
        <w:t>Exchange Server 2019 Basic</w:t>
      </w:r>
      <w:r>
        <w:rPr>
          <w:noProof/>
        </w:rPr>
        <w:t>, 18</w:t>
      </w:r>
    </w:p>
    <w:p w14:paraId="42D71AE9" w14:textId="77777777" w:rsidR="00EE5BFB" w:rsidRDefault="00EE5BFB">
      <w:pPr>
        <w:pStyle w:val="Index1"/>
        <w:tabs>
          <w:tab w:val="right" w:leader="dot" w:pos="5030"/>
        </w:tabs>
        <w:rPr>
          <w:noProof/>
        </w:rPr>
      </w:pPr>
      <w:r>
        <w:rPr>
          <w:noProof/>
        </w:rPr>
        <w:t>Exchange Server 2019 Enterprise, 18, 19</w:t>
      </w:r>
    </w:p>
    <w:p w14:paraId="513036B5" w14:textId="77777777" w:rsidR="00EE5BFB" w:rsidRDefault="00EE5BFB">
      <w:pPr>
        <w:pStyle w:val="Index1"/>
        <w:tabs>
          <w:tab w:val="right" w:leader="dot" w:pos="5030"/>
        </w:tabs>
        <w:rPr>
          <w:noProof/>
        </w:rPr>
      </w:pPr>
      <w:r w:rsidRPr="00C11610">
        <w:rPr>
          <w:noProof/>
          <w:lang w:val="es-ES_tradnl"/>
        </w:rPr>
        <w:t>Exchange Server 2019 Standard</w:t>
      </w:r>
      <w:r>
        <w:rPr>
          <w:noProof/>
        </w:rPr>
        <w:t>, 18, 19</w:t>
      </w:r>
    </w:p>
    <w:p w14:paraId="41AFA455" w14:textId="77777777" w:rsidR="00EE5BFB" w:rsidRDefault="00EE5BFB">
      <w:pPr>
        <w:pStyle w:val="Index1"/>
        <w:tabs>
          <w:tab w:val="right" w:leader="dot" w:pos="5030"/>
        </w:tabs>
        <w:rPr>
          <w:noProof/>
        </w:rPr>
      </w:pPr>
      <w:r w:rsidRPr="00C11610">
        <w:rPr>
          <w:noProof/>
          <w:lang w:val="es-ES_tradnl"/>
        </w:rPr>
        <w:t>Licencia CAL de edición Enterprise</w:t>
      </w:r>
      <w:r>
        <w:rPr>
          <w:noProof/>
        </w:rPr>
        <w:t>, 19, 21, 22, 25</w:t>
      </w:r>
    </w:p>
    <w:p w14:paraId="0A401DE9" w14:textId="77777777" w:rsidR="00EE5BFB" w:rsidRDefault="00EE5BFB">
      <w:pPr>
        <w:pStyle w:val="Index1"/>
        <w:tabs>
          <w:tab w:val="right" w:leader="dot" w:pos="5030"/>
        </w:tabs>
        <w:rPr>
          <w:noProof/>
        </w:rPr>
      </w:pPr>
      <w:r w:rsidRPr="00C11610">
        <w:rPr>
          <w:noProof/>
          <w:lang w:val="es-ES_tradnl"/>
        </w:rPr>
        <w:t>Licencia CAL de Skype Empresarial Server 2019 Enterprise</w:t>
      </w:r>
      <w:r>
        <w:rPr>
          <w:noProof/>
        </w:rPr>
        <w:t>, 22</w:t>
      </w:r>
    </w:p>
    <w:p w14:paraId="58C81CA1" w14:textId="77777777" w:rsidR="00EE5BFB" w:rsidRDefault="00EE5BFB">
      <w:pPr>
        <w:pStyle w:val="Index1"/>
        <w:tabs>
          <w:tab w:val="right" w:leader="dot" w:pos="5030"/>
        </w:tabs>
        <w:rPr>
          <w:noProof/>
        </w:rPr>
      </w:pPr>
      <w:r w:rsidRPr="00C11610">
        <w:rPr>
          <w:noProof/>
          <w:lang w:val="es-ES_tradnl"/>
        </w:rPr>
        <w:t>Licencia CAL de Skype Empresarial Server 2019 Plus</w:t>
      </w:r>
      <w:r>
        <w:rPr>
          <w:noProof/>
        </w:rPr>
        <w:t>, 22</w:t>
      </w:r>
    </w:p>
    <w:p w14:paraId="0FFF340B" w14:textId="77777777" w:rsidR="00EE5BFB" w:rsidRDefault="00EE5BFB">
      <w:pPr>
        <w:pStyle w:val="Index1"/>
        <w:tabs>
          <w:tab w:val="right" w:leader="dot" w:pos="5030"/>
        </w:tabs>
        <w:rPr>
          <w:noProof/>
        </w:rPr>
      </w:pPr>
      <w:r w:rsidRPr="00C11610">
        <w:rPr>
          <w:noProof/>
          <w:lang w:val="es-ES_tradnl"/>
        </w:rPr>
        <w:t>Licencia CAL de Skype Empresarial Server 2019 Standard</w:t>
      </w:r>
      <w:r>
        <w:rPr>
          <w:noProof/>
        </w:rPr>
        <w:t>, 22</w:t>
      </w:r>
    </w:p>
    <w:p w14:paraId="4C7C3E85" w14:textId="77777777" w:rsidR="00EE5BFB" w:rsidRDefault="00EE5BFB">
      <w:pPr>
        <w:pStyle w:val="Index1"/>
        <w:tabs>
          <w:tab w:val="right" w:leader="dot" w:pos="5030"/>
        </w:tabs>
        <w:rPr>
          <w:noProof/>
        </w:rPr>
      </w:pPr>
      <w:r>
        <w:rPr>
          <w:noProof/>
        </w:rPr>
        <w:t>Licencia SAL de Hosted Exchange Standard, 19, 25</w:t>
      </w:r>
    </w:p>
    <w:p w14:paraId="55775AD1" w14:textId="77777777" w:rsidR="00EE5BFB" w:rsidRDefault="00EE5BFB">
      <w:pPr>
        <w:pStyle w:val="Index1"/>
        <w:tabs>
          <w:tab w:val="right" w:leader="dot" w:pos="5030"/>
        </w:tabs>
        <w:rPr>
          <w:noProof/>
        </w:rPr>
      </w:pPr>
      <w:r>
        <w:rPr>
          <w:noProof/>
        </w:rPr>
        <w:t>Microsoft 365, 22</w:t>
      </w:r>
    </w:p>
    <w:p w14:paraId="5EE3F058" w14:textId="77777777" w:rsidR="00EE5BFB" w:rsidRDefault="00EE5BFB">
      <w:pPr>
        <w:pStyle w:val="Index1"/>
        <w:tabs>
          <w:tab w:val="right" w:leader="dot" w:pos="5030"/>
        </w:tabs>
        <w:rPr>
          <w:noProof/>
        </w:rPr>
      </w:pPr>
      <w:r w:rsidRPr="00C11610">
        <w:rPr>
          <w:noProof/>
          <w:lang w:val="es-ES_tradnl"/>
        </w:rPr>
        <w:t>Microsoft Application Virtualization Hosting para Desktops</w:t>
      </w:r>
      <w:r>
        <w:rPr>
          <w:noProof/>
        </w:rPr>
        <w:t>, 27, 28</w:t>
      </w:r>
    </w:p>
    <w:p w14:paraId="698859CD" w14:textId="77777777" w:rsidR="00EE5BFB" w:rsidRDefault="00EE5BFB">
      <w:pPr>
        <w:pStyle w:val="Index1"/>
        <w:tabs>
          <w:tab w:val="right" w:leader="dot" w:pos="5030"/>
        </w:tabs>
        <w:rPr>
          <w:noProof/>
        </w:rPr>
      </w:pPr>
      <w:r w:rsidRPr="00C11610">
        <w:rPr>
          <w:noProof/>
          <w:lang w:val="pt-BR"/>
        </w:rPr>
        <w:t>Microsoft Dynamics 365 Services Provider</w:t>
      </w:r>
      <w:r>
        <w:rPr>
          <w:noProof/>
        </w:rPr>
        <w:t>, 13</w:t>
      </w:r>
    </w:p>
    <w:p w14:paraId="2EE9F4A6" w14:textId="77777777" w:rsidR="00EE5BFB" w:rsidRDefault="00EE5BFB">
      <w:pPr>
        <w:pStyle w:val="Index1"/>
        <w:tabs>
          <w:tab w:val="right" w:leader="dot" w:pos="5030"/>
        </w:tabs>
        <w:rPr>
          <w:noProof/>
        </w:rPr>
      </w:pPr>
      <w:r w:rsidRPr="00C11610">
        <w:rPr>
          <w:noProof/>
          <w:lang w:val="pt-BR"/>
        </w:rPr>
        <w:t>Microsoft Dynamics AX 2012 R2</w:t>
      </w:r>
      <w:r>
        <w:rPr>
          <w:noProof/>
        </w:rPr>
        <w:t>, 12</w:t>
      </w:r>
    </w:p>
    <w:p w14:paraId="605B62B6" w14:textId="77777777" w:rsidR="00EE5BFB" w:rsidRDefault="00EE5BFB">
      <w:pPr>
        <w:pStyle w:val="Index1"/>
        <w:tabs>
          <w:tab w:val="right" w:leader="dot" w:pos="5030"/>
        </w:tabs>
        <w:rPr>
          <w:noProof/>
        </w:rPr>
      </w:pPr>
      <w:r w:rsidRPr="00C11610">
        <w:rPr>
          <w:noProof/>
          <w:lang w:val="es-ES_tradnl"/>
        </w:rPr>
        <w:t>Microsoft Dynamics AX 2012 R3</w:t>
      </w:r>
      <w:r>
        <w:rPr>
          <w:noProof/>
        </w:rPr>
        <w:t>, 12, 13</w:t>
      </w:r>
    </w:p>
    <w:p w14:paraId="2CE6DB3A" w14:textId="77777777" w:rsidR="00EE5BFB" w:rsidRDefault="00EE5BFB">
      <w:pPr>
        <w:pStyle w:val="Index1"/>
        <w:tabs>
          <w:tab w:val="right" w:leader="dot" w:pos="5030"/>
        </w:tabs>
        <w:rPr>
          <w:noProof/>
        </w:rPr>
      </w:pPr>
      <w:r w:rsidRPr="00C11610">
        <w:rPr>
          <w:noProof/>
          <w:lang w:val="pt-BR"/>
        </w:rPr>
        <w:t>Microsoft Dynamics AX 2012 R3 Standard Commerce Server Core</w:t>
      </w:r>
      <w:r>
        <w:rPr>
          <w:noProof/>
        </w:rPr>
        <w:t>, 12</w:t>
      </w:r>
    </w:p>
    <w:p w14:paraId="2F750442" w14:textId="77777777" w:rsidR="00EE5BFB" w:rsidRDefault="00EE5BFB">
      <w:pPr>
        <w:pStyle w:val="Index1"/>
        <w:tabs>
          <w:tab w:val="right" w:leader="dot" w:pos="5030"/>
        </w:tabs>
        <w:rPr>
          <w:noProof/>
        </w:rPr>
      </w:pPr>
      <w:r w:rsidRPr="00C11610">
        <w:rPr>
          <w:noProof/>
          <w:lang w:val="es-ES_tradnl"/>
        </w:rPr>
        <w:t>Microsoft Dynamics CRM 2016</w:t>
      </w:r>
      <w:r>
        <w:rPr>
          <w:noProof/>
        </w:rPr>
        <w:t>, 13</w:t>
      </w:r>
    </w:p>
    <w:p w14:paraId="373116B1" w14:textId="77777777" w:rsidR="00EE5BFB" w:rsidRDefault="00EE5BFB">
      <w:pPr>
        <w:pStyle w:val="Index1"/>
        <w:tabs>
          <w:tab w:val="right" w:leader="dot" w:pos="5030"/>
        </w:tabs>
        <w:rPr>
          <w:noProof/>
        </w:rPr>
      </w:pPr>
      <w:r w:rsidRPr="00C11610">
        <w:rPr>
          <w:noProof/>
          <w:lang w:val="es-ES_tradnl"/>
        </w:rPr>
        <w:t>Microsoft Dynamics GP 2015 R2</w:t>
      </w:r>
      <w:r>
        <w:rPr>
          <w:noProof/>
        </w:rPr>
        <w:t>, 15</w:t>
      </w:r>
    </w:p>
    <w:p w14:paraId="71405F69" w14:textId="77777777" w:rsidR="00EE5BFB" w:rsidRDefault="00EE5BFB">
      <w:pPr>
        <w:pStyle w:val="Index1"/>
        <w:tabs>
          <w:tab w:val="right" w:leader="dot" w:pos="5030"/>
        </w:tabs>
        <w:rPr>
          <w:noProof/>
        </w:rPr>
      </w:pPr>
      <w:r w:rsidRPr="00C11610">
        <w:rPr>
          <w:noProof/>
          <w:lang w:val="pt-BR"/>
        </w:rPr>
        <w:t>Microsoft Dynamics GP 2016 R2</w:t>
      </w:r>
      <w:r>
        <w:rPr>
          <w:noProof/>
        </w:rPr>
        <w:t>, 15</w:t>
      </w:r>
    </w:p>
    <w:p w14:paraId="4D993A8D" w14:textId="77777777" w:rsidR="00EE5BFB" w:rsidRDefault="00EE5BFB">
      <w:pPr>
        <w:pStyle w:val="Index1"/>
        <w:tabs>
          <w:tab w:val="right" w:leader="dot" w:pos="5030"/>
        </w:tabs>
        <w:rPr>
          <w:noProof/>
        </w:rPr>
      </w:pPr>
      <w:r w:rsidRPr="00C11610">
        <w:rPr>
          <w:noProof/>
          <w:lang w:val="pt-BR"/>
        </w:rPr>
        <w:t>Microsoft Dynamics GP 2018</w:t>
      </w:r>
      <w:r>
        <w:rPr>
          <w:noProof/>
        </w:rPr>
        <w:t>, 15, 16</w:t>
      </w:r>
    </w:p>
    <w:p w14:paraId="0A68135C" w14:textId="77777777" w:rsidR="00EE5BFB" w:rsidRDefault="00EE5BFB">
      <w:pPr>
        <w:pStyle w:val="Index1"/>
        <w:tabs>
          <w:tab w:val="right" w:leader="dot" w:pos="5030"/>
        </w:tabs>
        <w:rPr>
          <w:noProof/>
        </w:rPr>
      </w:pPr>
      <w:r w:rsidRPr="00C11610">
        <w:rPr>
          <w:noProof/>
          <w:lang w:val="es-ES_tradnl"/>
        </w:rPr>
        <w:t>Microsoft Dynamics NAV 2017</w:t>
      </w:r>
      <w:r>
        <w:rPr>
          <w:noProof/>
        </w:rPr>
        <w:t>, 14</w:t>
      </w:r>
    </w:p>
    <w:p w14:paraId="55BB659F" w14:textId="77777777" w:rsidR="00EE5BFB" w:rsidRDefault="00EE5BFB">
      <w:pPr>
        <w:pStyle w:val="Index1"/>
        <w:tabs>
          <w:tab w:val="right" w:leader="dot" w:pos="5030"/>
        </w:tabs>
        <w:rPr>
          <w:noProof/>
        </w:rPr>
      </w:pPr>
      <w:r w:rsidRPr="00C11610">
        <w:rPr>
          <w:noProof/>
          <w:lang w:val="pt-BR"/>
        </w:rPr>
        <w:t>Microsoft Dynamics NAV 2018</w:t>
      </w:r>
      <w:r>
        <w:rPr>
          <w:noProof/>
        </w:rPr>
        <w:t>, 14</w:t>
      </w:r>
    </w:p>
    <w:p w14:paraId="11365D41" w14:textId="77777777" w:rsidR="00EE5BFB" w:rsidRDefault="00EE5BFB">
      <w:pPr>
        <w:pStyle w:val="Index1"/>
        <w:tabs>
          <w:tab w:val="right" w:leader="dot" w:pos="5030"/>
        </w:tabs>
        <w:rPr>
          <w:noProof/>
        </w:rPr>
      </w:pPr>
      <w:r w:rsidRPr="00C11610">
        <w:rPr>
          <w:noProof/>
          <w:lang w:val="es-ES_tradnl"/>
        </w:rPr>
        <w:t>Microsoft Dynamics SL 2015</w:t>
      </w:r>
      <w:r>
        <w:rPr>
          <w:noProof/>
        </w:rPr>
        <w:t>, 16</w:t>
      </w:r>
    </w:p>
    <w:p w14:paraId="6DA44DF1" w14:textId="77777777" w:rsidR="00EE5BFB" w:rsidRDefault="00EE5BFB">
      <w:pPr>
        <w:pStyle w:val="Index1"/>
        <w:tabs>
          <w:tab w:val="right" w:leader="dot" w:pos="5030"/>
        </w:tabs>
        <w:rPr>
          <w:noProof/>
        </w:rPr>
      </w:pPr>
      <w:r w:rsidRPr="00C11610">
        <w:rPr>
          <w:noProof/>
          <w:lang w:val="es-ES_tradnl"/>
        </w:rPr>
        <w:t>Microsoft Dynamics SL 2018</w:t>
      </w:r>
      <w:r>
        <w:rPr>
          <w:noProof/>
        </w:rPr>
        <w:t>, 16, 17</w:t>
      </w:r>
    </w:p>
    <w:p w14:paraId="534F13C1" w14:textId="77777777" w:rsidR="00EE5BFB" w:rsidRDefault="00EE5BFB">
      <w:pPr>
        <w:pStyle w:val="Index1"/>
        <w:tabs>
          <w:tab w:val="right" w:leader="dot" w:pos="5030"/>
        </w:tabs>
        <w:rPr>
          <w:noProof/>
        </w:rPr>
      </w:pPr>
      <w:r w:rsidRPr="00C11610">
        <w:rPr>
          <w:noProof/>
          <w:lang w:val="pt-BR"/>
        </w:rPr>
        <w:t>Microsoft Identity Manager 2016</w:t>
      </w:r>
      <w:r>
        <w:rPr>
          <w:noProof/>
        </w:rPr>
        <w:t>, 31, 32</w:t>
      </w:r>
    </w:p>
    <w:p w14:paraId="1BB5C109" w14:textId="77777777" w:rsidR="00EE5BFB" w:rsidRDefault="00EE5BFB">
      <w:pPr>
        <w:pStyle w:val="Index1"/>
        <w:tabs>
          <w:tab w:val="right" w:leader="dot" w:pos="5030"/>
        </w:tabs>
        <w:rPr>
          <w:noProof/>
        </w:rPr>
      </w:pPr>
      <w:r w:rsidRPr="00C11610">
        <w:rPr>
          <w:noProof/>
          <w:lang w:val="es-ES_tradnl"/>
        </w:rPr>
        <w:t>Microsoft User Experience Virtualization Hosting para Desktops</w:t>
      </w:r>
      <w:r>
        <w:rPr>
          <w:noProof/>
        </w:rPr>
        <w:t>, 28</w:t>
      </w:r>
    </w:p>
    <w:p w14:paraId="26BB3BA8" w14:textId="77777777" w:rsidR="00EE5BFB" w:rsidRDefault="00EE5BFB">
      <w:pPr>
        <w:pStyle w:val="Index1"/>
        <w:tabs>
          <w:tab w:val="right" w:leader="dot" w:pos="5030"/>
        </w:tabs>
        <w:rPr>
          <w:noProof/>
        </w:rPr>
      </w:pPr>
      <w:r w:rsidRPr="00C11610">
        <w:rPr>
          <w:noProof/>
          <w:lang w:val="es-ES_tradnl"/>
        </w:rPr>
        <w:t>Office 2016</w:t>
      </w:r>
      <w:r>
        <w:rPr>
          <w:noProof/>
        </w:rPr>
        <w:t>, 17</w:t>
      </w:r>
    </w:p>
    <w:p w14:paraId="77EC5726" w14:textId="77777777" w:rsidR="00EE5BFB" w:rsidRDefault="00EE5BFB">
      <w:pPr>
        <w:pStyle w:val="Index1"/>
        <w:tabs>
          <w:tab w:val="right" w:leader="dot" w:pos="5030"/>
        </w:tabs>
        <w:rPr>
          <w:noProof/>
        </w:rPr>
      </w:pPr>
      <w:r w:rsidRPr="00C11610">
        <w:rPr>
          <w:noProof/>
          <w:lang w:val="pt-BR"/>
        </w:rPr>
        <w:t>Office 365 Enterprise</w:t>
      </w:r>
      <w:r>
        <w:rPr>
          <w:noProof/>
        </w:rPr>
        <w:t>, 22</w:t>
      </w:r>
    </w:p>
    <w:p w14:paraId="40D832B5" w14:textId="77777777" w:rsidR="00EE5BFB" w:rsidRDefault="00EE5BFB">
      <w:pPr>
        <w:pStyle w:val="Index1"/>
        <w:tabs>
          <w:tab w:val="right" w:leader="dot" w:pos="5030"/>
        </w:tabs>
        <w:rPr>
          <w:noProof/>
        </w:rPr>
      </w:pPr>
      <w:r>
        <w:rPr>
          <w:noProof/>
        </w:rPr>
        <w:t>Office Multi Language Pack 2013, 17</w:t>
      </w:r>
    </w:p>
    <w:p w14:paraId="411E24CB" w14:textId="77777777" w:rsidR="00EE5BFB" w:rsidRDefault="00EE5BFB">
      <w:pPr>
        <w:pStyle w:val="Index1"/>
        <w:tabs>
          <w:tab w:val="right" w:leader="dot" w:pos="5030"/>
        </w:tabs>
        <w:rPr>
          <w:noProof/>
        </w:rPr>
      </w:pPr>
      <w:r w:rsidRPr="00C11610">
        <w:rPr>
          <w:noProof/>
          <w:lang w:val="es-ES_tradnl"/>
        </w:rPr>
        <w:t>Office Online Server</w:t>
      </w:r>
      <w:r>
        <w:rPr>
          <w:noProof/>
        </w:rPr>
        <w:t>, 17</w:t>
      </w:r>
    </w:p>
    <w:p w14:paraId="3C764DD2" w14:textId="77777777" w:rsidR="00EE5BFB" w:rsidRDefault="00EE5BFB">
      <w:pPr>
        <w:pStyle w:val="Index1"/>
        <w:tabs>
          <w:tab w:val="right" w:leader="dot" w:pos="5030"/>
        </w:tabs>
        <w:rPr>
          <w:noProof/>
        </w:rPr>
      </w:pPr>
      <w:r w:rsidRPr="00C11610">
        <w:rPr>
          <w:noProof/>
          <w:lang w:val="fr-FR"/>
        </w:rPr>
        <w:t>Office Professional Plus 2019</w:t>
      </w:r>
      <w:r>
        <w:rPr>
          <w:noProof/>
        </w:rPr>
        <w:t>, 17</w:t>
      </w:r>
    </w:p>
    <w:p w14:paraId="21945578" w14:textId="77777777" w:rsidR="00EE5BFB" w:rsidRDefault="00EE5BFB">
      <w:pPr>
        <w:pStyle w:val="Index1"/>
        <w:tabs>
          <w:tab w:val="right" w:leader="dot" w:pos="5030"/>
        </w:tabs>
        <w:rPr>
          <w:noProof/>
        </w:rPr>
      </w:pPr>
      <w:r w:rsidRPr="00C11610">
        <w:rPr>
          <w:noProof/>
          <w:lang w:val="es-ES_tradnl"/>
        </w:rPr>
        <w:t>Office Web Apps</w:t>
      </w:r>
      <w:r>
        <w:rPr>
          <w:noProof/>
        </w:rPr>
        <w:t>, 3</w:t>
      </w:r>
    </w:p>
    <w:p w14:paraId="529FB0D0" w14:textId="77777777" w:rsidR="00EE5BFB" w:rsidRDefault="00EE5BFB">
      <w:pPr>
        <w:pStyle w:val="Index1"/>
        <w:tabs>
          <w:tab w:val="right" w:leader="dot" w:pos="5030"/>
        </w:tabs>
        <w:rPr>
          <w:noProof/>
        </w:rPr>
      </w:pPr>
      <w:r>
        <w:rPr>
          <w:noProof/>
        </w:rPr>
        <w:t>Office, edición Standard 2019, 17</w:t>
      </w:r>
    </w:p>
    <w:p w14:paraId="534EFBB2" w14:textId="77777777" w:rsidR="00EE5BFB" w:rsidRDefault="00EE5BFB">
      <w:pPr>
        <w:pStyle w:val="Index1"/>
        <w:tabs>
          <w:tab w:val="right" w:leader="dot" w:pos="5030"/>
        </w:tabs>
        <w:rPr>
          <w:noProof/>
        </w:rPr>
      </w:pPr>
      <w:r w:rsidRPr="00C11610">
        <w:rPr>
          <w:noProof/>
          <w:lang w:val="es-ES_tradnl"/>
        </w:rPr>
        <w:t>Productivity Suite</w:t>
      </w:r>
      <w:r>
        <w:rPr>
          <w:noProof/>
        </w:rPr>
        <w:t>, 19, 20, 22, 25</w:t>
      </w:r>
    </w:p>
    <w:p w14:paraId="181AB73B" w14:textId="77777777" w:rsidR="00EE5BFB" w:rsidRDefault="00EE5BFB">
      <w:pPr>
        <w:pStyle w:val="Index1"/>
        <w:tabs>
          <w:tab w:val="right" w:leader="dot" w:pos="5030"/>
        </w:tabs>
        <w:rPr>
          <w:noProof/>
        </w:rPr>
      </w:pPr>
      <w:r w:rsidRPr="00C11610">
        <w:rPr>
          <w:noProof/>
          <w:lang w:val="es-ES_tradnl"/>
        </w:rPr>
        <w:t>Project 2016</w:t>
      </w:r>
      <w:r>
        <w:rPr>
          <w:noProof/>
        </w:rPr>
        <w:t>, 18</w:t>
      </w:r>
    </w:p>
    <w:p w14:paraId="53F4048F" w14:textId="77777777" w:rsidR="00EE5BFB" w:rsidRDefault="00EE5BFB">
      <w:pPr>
        <w:pStyle w:val="Index1"/>
        <w:tabs>
          <w:tab w:val="right" w:leader="dot" w:pos="5030"/>
        </w:tabs>
        <w:rPr>
          <w:noProof/>
        </w:rPr>
      </w:pPr>
      <w:r w:rsidRPr="00C11610">
        <w:rPr>
          <w:noProof/>
          <w:lang w:val="es-ES_tradnl"/>
        </w:rPr>
        <w:t>Project 2019 Professional</w:t>
      </w:r>
      <w:r>
        <w:rPr>
          <w:noProof/>
        </w:rPr>
        <w:t>, 18, 20</w:t>
      </w:r>
    </w:p>
    <w:p w14:paraId="535FCFA5" w14:textId="77777777" w:rsidR="00EE5BFB" w:rsidRDefault="00EE5BFB">
      <w:pPr>
        <w:pStyle w:val="Index1"/>
        <w:tabs>
          <w:tab w:val="right" w:leader="dot" w:pos="5030"/>
        </w:tabs>
        <w:rPr>
          <w:noProof/>
        </w:rPr>
      </w:pPr>
      <w:r>
        <w:rPr>
          <w:noProof/>
        </w:rPr>
        <w:t>Project 2019 Standard, 18</w:t>
      </w:r>
    </w:p>
    <w:p w14:paraId="1DADC3C9" w14:textId="77777777" w:rsidR="00EE5BFB" w:rsidRDefault="00EE5BFB">
      <w:pPr>
        <w:pStyle w:val="Index1"/>
        <w:tabs>
          <w:tab w:val="right" w:leader="dot" w:pos="5030"/>
        </w:tabs>
        <w:rPr>
          <w:noProof/>
        </w:rPr>
      </w:pPr>
      <w:r w:rsidRPr="00C11610">
        <w:rPr>
          <w:noProof/>
          <w:lang w:val="es-ES_tradnl"/>
        </w:rPr>
        <w:t>Project Server 2016</w:t>
      </w:r>
      <w:r>
        <w:rPr>
          <w:noProof/>
        </w:rPr>
        <w:t>, 20</w:t>
      </w:r>
    </w:p>
    <w:p w14:paraId="2E3CBD81" w14:textId="77777777" w:rsidR="00EE5BFB" w:rsidRDefault="00EE5BFB">
      <w:pPr>
        <w:pStyle w:val="Index1"/>
        <w:tabs>
          <w:tab w:val="right" w:leader="dot" w:pos="5030"/>
        </w:tabs>
        <w:rPr>
          <w:noProof/>
        </w:rPr>
      </w:pPr>
      <w:r w:rsidRPr="00C11610">
        <w:rPr>
          <w:noProof/>
          <w:lang w:val="es-ES_tradnl"/>
        </w:rPr>
        <w:t>Project Server 2019</w:t>
      </w:r>
      <w:r>
        <w:rPr>
          <w:noProof/>
        </w:rPr>
        <w:t>, 20</w:t>
      </w:r>
    </w:p>
    <w:p w14:paraId="6B3EBC47" w14:textId="77777777" w:rsidR="00EE5BFB" w:rsidRDefault="00EE5BFB">
      <w:pPr>
        <w:pStyle w:val="Index1"/>
        <w:tabs>
          <w:tab w:val="right" w:leader="dot" w:pos="5030"/>
        </w:tabs>
        <w:rPr>
          <w:noProof/>
        </w:rPr>
      </w:pPr>
      <w:r w:rsidRPr="00C11610">
        <w:rPr>
          <w:noProof/>
          <w:lang w:val="es-ES_tradnl"/>
        </w:rPr>
        <w:t>R2 de Windows 2012 Server</w:t>
      </w:r>
      <w:r>
        <w:rPr>
          <w:noProof/>
        </w:rPr>
        <w:t>, 24, 25</w:t>
      </w:r>
    </w:p>
    <w:p w14:paraId="60C9D565" w14:textId="77777777" w:rsidR="00EE5BFB" w:rsidRDefault="00EE5BFB">
      <w:pPr>
        <w:pStyle w:val="Index1"/>
        <w:tabs>
          <w:tab w:val="right" w:leader="dot" w:pos="5030"/>
        </w:tabs>
        <w:rPr>
          <w:noProof/>
        </w:rPr>
      </w:pPr>
      <w:r w:rsidRPr="00C11610">
        <w:rPr>
          <w:noProof/>
          <w:lang w:val="pt-BR"/>
        </w:rPr>
        <w:t>Servicios de Escritorio Remoto de Windows Server 2019</w:t>
      </w:r>
      <w:r>
        <w:rPr>
          <w:noProof/>
        </w:rPr>
        <w:t>, 31, 32</w:t>
      </w:r>
    </w:p>
    <w:p w14:paraId="3A0C6938" w14:textId="77777777" w:rsidR="00EE5BFB" w:rsidRDefault="00EE5BFB">
      <w:pPr>
        <w:pStyle w:val="Index1"/>
        <w:tabs>
          <w:tab w:val="right" w:leader="dot" w:pos="5030"/>
        </w:tabs>
        <w:rPr>
          <w:noProof/>
        </w:rPr>
      </w:pPr>
      <w:r w:rsidRPr="00C11610">
        <w:rPr>
          <w:noProof/>
          <w:lang w:val="es-ES_tradnl"/>
        </w:rPr>
        <w:t>SharePoint 2019 Hosting</w:t>
      </w:r>
      <w:r>
        <w:rPr>
          <w:noProof/>
        </w:rPr>
        <w:t>, 20</w:t>
      </w:r>
    </w:p>
    <w:p w14:paraId="092D67E8" w14:textId="77777777" w:rsidR="00EE5BFB" w:rsidRDefault="00EE5BFB">
      <w:pPr>
        <w:pStyle w:val="Index1"/>
        <w:tabs>
          <w:tab w:val="right" w:leader="dot" w:pos="5030"/>
        </w:tabs>
        <w:rPr>
          <w:noProof/>
        </w:rPr>
      </w:pPr>
      <w:r w:rsidRPr="00C11610">
        <w:rPr>
          <w:noProof/>
          <w:lang w:val="es-ES_tradnl"/>
        </w:rPr>
        <w:t>SharePoint Server 2016</w:t>
      </w:r>
      <w:r>
        <w:rPr>
          <w:noProof/>
        </w:rPr>
        <w:t>, 20</w:t>
      </w:r>
    </w:p>
    <w:p w14:paraId="2DF7EB9A" w14:textId="77777777" w:rsidR="00EE5BFB" w:rsidRDefault="00EE5BFB">
      <w:pPr>
        <w:pStyle w:val="Index1"/>
        <w:tabs>
          <w:tab w:val="right" w:leader="dot" w:pos="5030"/>
        </w:tabs>
        <w:rPr>
          <w:noProof/>
        </w:rPr>
      </w:pPr>
      <w:r w:rsidRPr="00C11610">
        <w:rPr>
          <w:noProof/>
          <w:lang w:val="es-ES_tradnl"/>
        </w:rPr>
        <w:t>SharePoint Server 2019 Standard</w:t>
      </w:r>
      <w:r>
        <w:rPr>
          <w:noProof/>
        </w:rPr>
        <w:t>, 20, 25</w:t>
      </w:r>
    </w:p>
    <w:p w14:paraId="1B162EE4" w14:textId="77777777" w:rsidR="00EE5BFB" w:rsidRDefault="00EE5BFB">
      <w:pPr>
        <w:pStyle w:val="Index1"/>
        <w:tabs>
          <w:tab w:val="right" w:leader="dot" w:pos="5030"/>
        </w:tabs>
        <w:rPr>
          <w:noProof/>
        </w:rPr>
      </w:pPr>
      <w:r>
        <w:rPr>
          <w:noProof/>
        </w:rPr>
        <w:t>SharePoint Server Standard, 21</w:t>
      </w:r>
    </w:p>
    <w:p w14:paraId="3D11A04B" w14:textId="77777777" w:rsidR="00EE5BFB" w:rsidRDefault="00EE5BFB">
      <w:pPr>
        <w:pStyle w:val="Index1"/>
        <w:tabs>
          <w:tab w:val="right" w:leader="dot" w:pos="5030"/>
        </w:tabs>
        <w:rPr>
          <w:noProof/>
        </w:rPr>
      </w:pPr>
      <w:r w:rsidRPr="00C11610">
        <w:rPr>
          <w:noProof/>
          <w:lang w:val="es-ES_tradnl"/>
        </w:rPr>
        <w:t>Sistema Operativo de Sobremesa Windows</w:t>
      </w:r>
      <w:r>
        <w:rPr>
          <w:noProof/>
        </w:rPr>
        <w:t>, 31</w:t>
      </w:r>
    </w:p>
    <w:p w14:paraId="683F3150" w14:textId="77777777" w:rsidR="00EE5BFB" w:rsidRDefault="00EE5BFB">
      <w:pPr>
        <w:pStyle w:val="Index1"/>
        <w:tabs>
          <w:tab w:val="right" w:leader="dot" w:pos="5030"/>
        </w:tabs>
        <w:rPr>
          <w:noProof/>
        </w:rPr>
      </w:pPr>
      <w:r w:rsidRPr="00C11610">
        <w:rPr>
          <w:noProof/>
          <w:lang w:val="es-ES"/>
        </w:rPr>
        <w:t>Skype Empresarial 2019 Enterprise Plus</w:t>
      </w:r>
      <w:r>
        <w:rPr>
          <w:noProof/>
        </w:rPr>
        <w:t>, 21</w:t>
      </w:r>
    </w:p>
    <w:p w14:paraId="5B53C29F" w14:textId="77777777" w:rsidR="00EE5BFB" w:rsidRDefault="00EE5BFB">
      <w:pPr>
        <w:pStyle w:val="Index1"/>
        <w:tabs>
          <w:tab w:val="right" w:leader="dot" w:pos="5030"/>
        </w:tabs>
        <w:rPr>
          <w:noProof/>
        </w:rPr>
      </w:pPr>
      <w:r w:rsidRPr="00C11610">
        <w:rPr>
          <w:noProof/>
          <w:lang w:val="es-ES_tradnl"/>
        </w:rPr>
        <w:t>Skype Empresarial Server 2015</w:t>
      </w:r>
      <w:r>
        <w:rPr>
          <w:noProof/>
        </w:rPr>
        <w:t>, 21</w:t>
      </w:r>
    </w:p>
    <w:p w14:paraId="375E3191" w14:textId="77777777" w:rsidR="00EE5BFB" w:rsidRDefault="00EE5BFB">
      <w:pPr>
        <w:pStyle w:val="Index1"/>
        <w:tabs>
          <w:tab w:val="right" w:leader="dot" w:pos="5030"/>
        </w:tabs>
        <w:rPr>
          <w:noProof/>
        </w:rPr>
      </w:pPr>
      <w:r w:rsidRPr="00C11610">
        <w:rPr>
          <w:noProof/>
          <w:lang w:val="es-ES"/>
        </w:rPr>
        <w:t>Skype Empresarial Server 2019 Enterprise</w:t>
      </w:r>
      <w:r>
        <w:rPr>
          <w:noProof/>
        </w:rPr>
        <w:t>, 21, 22</w:t>
      </w:r>
    </w:p>
    <w:p w14:paraId="33A05F6B" w14:textId="77777777" w:rsidR="00EE5BFB" w:rsidRDefault="00EE5BFB">
      <w:pPr>
        <w:pStyle w:val="Index1"/>
        <w:tabs>
          <w:tab w:val="right" w:leader="dot" w:pos="5030"/>
        </w:tabs>
        <w:rPr>
          <w:noProof/>
        </w:rPr>
      </w:pPr>
      <w:r w:rsidRPr="00C11610">
        <w:rPr>
          <w:noProof/>
          <w:lang w:val="es-ES"/>
        </w:rPr>
        <w:t>Skype Empresarial Server 2019 Plus</w:t>
      </w:r>
      <w:r>
        <w:rPr>
          <w:noProof/>
        </w:rPr>
        <w:t>, 21, 22</w:t>
      </w:r>
    </w:p>
    <w:p w14:paraId="2A795A3F" w14:textId="77777777" w:rsidR="00EE5BFB" w:rsidRDefault="00EE5BFB">
      <w:pPr>
        <w:pStyle w:val="Index1"/>
        <w:tabs>
          <w:tab w:val="right" w:leader="dot" w:pos="5030"/>
        </w:tabs>
        <w:rPr>
          <w:noProof/>
        </w:rPr>
      </w:pPr>
      <w:r w:rsidRPr="00C11610">
        <w:rPr>
          <w:noProof/>
          <w:lang w:val="es-ES"/>
        </w:rPr>
        <w:t>Skype Empresarial Server 2019 Standard</w:t>
      </w:r>
      <w:r>
        <w:rPr>
          <w:noProof/>
        </w:rPr>
        <w:t>, 21, 22, 25</w:t>
      </w:r>
    </w:p>
    <w:p w14:paraId="0C87FC94" w14:textId="77777777" w:rsidR="00EE5BFB" w:rsidRDefault="00EE5BFB">
      <w:pPr>
        <w:pStyle w:val="Index1"/>
        <w:tabs>
          <w:tab w:val="right" w:leader="dot" w:pos="5030"/>
        </w:tabs>
        <w:rPr>
          <w:noProof/>
        </w:rPr>
      </w:pPr>
      <w:r w:rsidRPr="00C11610">
        <w:rPr>
          <w:noProof/>
          <w:lang w:val="es-ES_tradnl"/>
        </w:rPr>
        <w:t>SQL Server 2012</w:t>
      </w:r>
      <w:r>
        <w:rPr>
          <w:noProof/>
        </w:rPr>
        <w:t>, 23, 24, 25</w:t>
      </w:r>
    </w:p>
    <w:p w14:paraId="57F17D80" w14:textId="77777777" w:rsidR="00EE5BFB" w:rsidRDefault="00EE5BFB">
      <w:pPr>
        <w:pStyle w:val="Index1"/>
        <w:tabs>
          <w:tab w:val="right" w:leader="dot" w:pos="5030"/>
        </w:tabs>
        <w:rPr>
          <w:noProof/>
        </w:rPr>
      </w:pPr>
      <w:r w:rsidRPr="00C11610">
        <w:rPr>
          <w:noProof/>
          <w:lang w:val="es-ES_tradnl"/>
        </w:rPr>
        <w:t>SQL Server 2017</w:t>
      </w:r>
      <w:r>
        <w:rPr>
          <w:noProof/>
        </w:rPr>
        <w:t>, 23</w:t>
      </w:r>
    </w:p>
    <w:p w14:paraId="66687921" w14:textId="77777777" w:rsidR="00EE5BFB" w:rsidRDefault="00EE5BFB">
      <w:pPr>
        <w:pStyle w:val="Index1"/>
        <w:tabs>
          <w:tab w:val="right" w:leader="dot" w:pos="5030"/>
        </w:tabs>
        <w:rPr>
          <w:noProof/>
        </w:rPr>
      </w:pPr>
      <w:r w:rsidRPr="00C11610">
        <w:rPr>
          <w:noProof/>
          <w:lang w:val="es-ES_tradnl"/>
        </w:rPr>
        <w:t>SQL Server 2019 Enterprise Core</w:t>
      </w:r>
      <w:r>
        <w:rPr>
          <w:noProof/>
        </w:rPr>
        <w:t>, 23</w:t>
      </w:r>
    </w:p>
    <w:p w14:paraId="50FBDAD4" w14:textId="77777777" w:rsidR="00EE5BFB" w:rsidRDefault="00EE5BFB">
      <w:pPr>
        <w:pStyle w:val="Index1"/>
        <w:tabs>
          <w:tab w:val="right" w:leader="dot" w:pos="5030"/>
        </w:tabs>
        <w:rPr>
          <w:noProof/>
        </w:rPr>
      </w:pPr>
      <w:r w:rsidRPr="00C11610">
        <w:rPr>
          <w:noProof/>
          <w:lang w:val="es-ES_tradnl"/>
        </w:rPr>
        <w:t>SQL Server 2019 Standard</w:t>
      </w:r>
      <w:r>
        <w:rPr>
          <w:noProof/>
        </w:rPr>
        <w:t>, 23</w:t>
      </w:r>
    </w:p>
    <w:p w14:paraId="6906C9CF" w14:textId="77777777" w:rsidR="00EE5BFB" w:rsidRDefault="00EE5BFB">
      <w:pPr>
        <w:pStyle w:val="Index1"/>
        <w:tabs>
          <w:tab w:val="right" w:leader="dot" w:pos="5030"/>
        </w:tabs>
        <w:rPr>
          <w:noProof/>
        </w:rPr>
      </w:pPr>
      <w:r w:rsidRPr="00C11610">
        <w:rPr>
          <w:noProof/>
          <w:lang w:val="es-ES_tradnl"/>
        </w:rPr>
        <w:t>SQL Server 2019 Standard Core</w:t>
      </w:r>
      <w:r>
        <w:rPr>
          <w:noProof/>
        </w:rPr>
        <w:t>, 23</w:t>
      </w:r>
    </w:p>
    <w:p w14:paraId="4478FF63" w14:textId="77777777" w:rsidR="00EE5BFB" w:rsidRDefault="00EE5BFB">
      <w:pPr>
        <w:pStyle w:val="Index1"/>
        <w:tabs>
          <w:tab w:val="right" w:leader="dot" w:pos="5030"/>
        </w:tabs>
        <w:rPr>
          <w:noProof/>
        </w:rPr>
      </w:pPr>
      <w:r w:rsidRPr="00C11610">
        <w:rPr>
          <w:noProof/>
          <w:lang w:val="es-ES_tradnl"/>
        </w:rPr>
        <w:t>SQL Server 2019 Web Core</w:t>
      </w:r>
      <w:r>
        <w:rPr>
          <w:noProof/>
        </w:rPr>
        <w:t>, 23</w:t>
      </w:r>
    </w:p>
    <w:p w14:paraId="70EA5619" w14:textId="77777777" w:rsidR="00EE5BFB" w:rsidRDefault="00EE5BFB">
      <w:pPr>
        <w:pStyle w:val="Index1"/>
        <w:tabs>
          <w:tab w:val="right" w:leader="dot" w:pos="5030"/>
        </w:tabs>
        <w:rPr>
          <w:noProof/>
        </w:rPr>
      </w:pPr>
      <w:r w:rsidRPr="00C11610">
        <w:rPr>
          <w:noProof/>
          <w:lang w:val="es-ES_tradnl"/>
        </w:rPr>
        <w:t>System Center 2012 R2</w:t>
      </w:r>
      <w:r>
        <w:rPr>
          <w:noProof/>
        </w:rPr>
        <w:t>, 24, 25</w:t>
      </w:r>
    </w:p>
    <w:p w14:paraId="68F5F4D1" w14:textId="77777777" w:rsidR="00EE5BFB" w:rsidRDefault="00EE5BFB">
      <w:pPr>
        <w:pStyle w:val="Index1"/>
        <w:tabs>
          <w:tab w:val="right" w:leader="dot" w:pos="5030"/>
        </w:tabs>
        <w:rPr>
          <w:noProof/>
        </w:rPr>
      </w:pPr>
      <w:r w:rsidRPr="00C11610">
        <w:rPr>
          <w:noProof/>
          <w:lang w:val="pt-BR"/>
        </w:rPr>
        <w:t>System Center 2016</w:t>
      </w:r>
      <w:r>
        <w:rPr>
          <w:noProof/>
        </w:rPr>
        <w:t>, 26</w:t>
      </w:r>
    </w:p>
    <w:p w14:paraId="3EBDD9F5" w14:textId="77777777" w:rsidR="00EE5BFB" w:rsidRDefault="00EE5BFB">
      <w:pPr>
        <w:pStyle w:val="Index1"/>
        <w:tabs>
          <w:tab w:val="right" w:leader="dot" w:pos="5030"/>
        </w:tabs>
        <w:rPr>
          <w:noProof/>
        </w:rPr>
      </w:pPr>
      <w:r>
        <w:rPr>
          <w:noProof/>
        </w:rPr>
        <w:t>System Center 2019 Data Protection Manager, 25, 26</w:t>
      </w:r>
    </w:p>
    <w:p w14:paraId="145F524A" w14:textId="77777777" w:rsidR="00EE5BFB" w:rsidRDefault="00EE5BFB">
      <w:pPr>
        <w:pStyle w:val="Index1"/>
        <w:tabs>
          <w:tab w:val="right" w:leader="dot" w:pos="5030"/>
        </w:tabs>
        <w:rPr>
          <w:noProof/>
        </w:rPr>
      </w:pPr>
      <w:r w:rsidRPr="00C11610">
        <w:rPr>
          <w:noProof/>
          <w:lang w:val="pt-BR"/>
        </w:rPr>
        <w:t>System Center 2019 Datacenter</w:t>
      </w:r>
      <w:r>
        <w:rPr>
          <w:noProof/>
        </w:rPr>
        <w:t>, 25</w:t>
      </w:r>
    </w:p>
    <w:p w14:paraId="27E4A2E5" w14:textId="77777777" w:rsidR="00EE5BFB" w:rsidRDefault="00EE5BFB">
      <w:pPr>
        <w:pStyle w:val="Index1"/>
        <w:tabs>
          <w:tab w:val="right" w:leader="dot" w:pos="5030"/>
        </w:tabs>
        <w:rPr>
          <w:noProof/>
        </w:rPr>
      </w:pPr>
      <w:r w:rsidRPr="00C11610">
        <w:rPr>
          <w:noProof/>
          <w:lang w:val="pt-BR"/>
        </w:rPr>
        <w:t>System Center 2019 Operations Manager</w:t>
      </w:r>
      <w:r>
        <w:rPr>
          <w:noProof/>
        </w:rPr>
        <w:t>, 26</w:t>
      </w:r>
    </w:p>
    <w:p w14:paraId="094A0602" w14:textId="77777777" w:rsidR="00EE5BFB" w:rsidRDefault="00EE5BFB">
      <w:pPr>
        <w:pStyle w:val="Index1"/>
        <w:tabs>
          <w:tab w:val="right" w:leader="dot" w:pos="5030"/>
        </w:tabs>
        <w:rPr>
          <w:noProof/>
        </w:rPr>
      </w:pPr>
      <w:r>
        <w:rPr>
          <w:noProof/>
        </w:rPr>
        <w:t>System Center 2019 Orchestrator, 25, 26</w:t>
      </w:r>
    </w:p>
    <w:p w14:paraId="77D533E5" w14:textId="77777777" w:rsidR="00EE5BFB" w:rsidRDefault="00EE5BFB">
      <w:pPr>
        <w:pStyle w:val="Index1"/>
        <w:tabs>
          <w:tab w:val="right" w:leader="dot" w:pos="5030"/>
        </w:tabs>
        <w:rPr>
          <w:noProof/>
        </w:rPr>
      </w:pPr>
      <w:r>
        <w:rPr>
          <w:noProof/>
        </w:rPr>
        <w:t>System Center 2019 Service Manager, 25, 26</w:t>
      </w:r>
    </w:p>
    <w:p w14:paraId="4934C8BC" w14:textId="77777777" w:rsidR="00EE5BFB" w:rsidRDefault="00EE5BFB">
      <w:pPr>
        <w:pStyle w:val="Index1"/>
        <w:tabs>
          <w:tab w:val="right" w:leader="dot" w:pos="5030"/>
        </w:tabs>
        <w:rPr>
          <w:noProof/>
        </w:rPr>
      </w:pPr>
      <w:r w:rsidRPr="00C11610">
        <w:rPr>
          <w:noProof/>
          <w:lang w:val="pt-BR"/>
        </w:rPr>
        <w:t>System Center 2019 Standard</w:t>
      </w:r>
      <w:r>
        <w:rPr>
          <w:noProof/>
        </w:rPr>
        <w:t>, 25</w:t>
      </w:r>
    </w:p>
    <w:p w14:paraId="0905A78C" w14:textId="77777777" w:rsidR="00EE5BFB" w:rsidRDefault="00EE5BFB">
      <w:pPr>
        <w:pStyle w:val="Index1"/>
        <w:tabs>
          <w:tab w:val="right" w:leader="dot" w:pos="5030"/>
        </w:tabs>
        <w:rPr>
          <w:noProof/>
        </w:rPr>
      </w:pPr>
      <w:r>
        <w:rPr>
          <w:noProof/>
        </w:rPr>
        <w:t>System Center Configuration Manager 1606, 25, 26</w:t>
      </w:r>
    </w:p>
    <w:p w14:paraId="38F951C5" w14:textId="77777777" w:rsidR="00EE5BFB" w:rsidRDefault="00EE5BFB">
      <w:pPr>
        <w:pStyle w:val="Index1"/>
        <w:tabs>
          <w:tab w:val="right" w:leader="dot" w:pos="5030"/>
        </w:tabs>
        <w:rPr>
          <w:noProof/>
        </w:rPr>
      </w:pPr>
      <w:r w:rsidRPr="00C11610">
        <w:rPr>
          <w:noProof/>
          <w:lang w:val="es-ES_tradnl"/>
        </w:rPr>
        <w:t>System Center Datacenter</w:t>
      </w:r>
      <w:r>
        <w:rPr>
          <w:noProof/>
        </w:rPr>
        <w:t>, 11</w:t>
      </w:r>
    </w:p>
    <w:p w14:paraId="4FC2B6FA" w14:textId="77777777" w:rsidR="00EE5BFB" w:rsidRDefault="00EE5BFB">
      <w:pPr>
        <w:pStyle w:val="Index1"/>
        <w:tabs>
          <w:tab w:val="right" w:leader="dot" w:pos="5030"/>
        </w:tabs>
        <w:rPr>
          <w:noProof/>
        </w:rPr>
      </w:pPr>
      <w:r w:rsidRPr="00C11610">
        <w:rPr>
          <w:noProof/>
          <w:lang w:val="es-ES_tradnl"/>
        </w:rPr>
        <w:t>System Center Endpoint Protection</w:t>
      </w:r>
      <w:r>
        <w:rPr>
          <w:noProof/>
        </w:rPr>
        <w:t>, 26, 27</w:t>
      </w:r>
    </w:p>
    <w:p w14:paraId="7BF26870" w14:textId="77777777" w:rsidR="00EE5BFB" w:rsidRDefault="00EE5BFB">
      <w:pPr>
        <w:pStyle w:val="Index1"/>
        <w:tabs>
          <w:tab w:val="right" w:leader="dot" w:pos="5030"/>
        </w:tabs>
        <w:rPr>
          <w:noProof/>
        </w:rPr>
      </w:pPr>
      <w:r>
        <w:rPr>
          <w:noProof/>
        </w:rPr>
        <w:t>System Center Endpoint Protection 1606, 25, 26</w:t>
      </w:r>
    </w:p>
    <w:p w14:paraId="1D9D85CE" w14:textId="77777777" w:rsidR="00EE5BFB" w:rsidRDefault="00EE5BFB">
      <w:pPr>
        <w:pStyle w:val="Index1"/>
        <w:tabs>
          <w:tab w:val="right" w:leader="dot" w:pos="5030"/>
        </w:tabs>
        <w:rPr>
          <w:noProof/>
        </w:rPr>
      </w:pPr>
      <w:r>
        <w:rPr>
          <w:noProof/>
        </w:rPr>
        <w:t>System Center Operations Manager, 25</w:t>
      </w:r>
    </w:p>
    <w:p w14:paraId="3F22DFB7" w14:textId="77777777" w:rsidR="00EE5BFB" w:rsidRDefault="00EE5BFB">
      <w:pPr>
        <w:pStyle w:val="Index1"/>
        <w:tabs>
          <w:tab w:val="right" w:leader="dot" w:pos="5030"/>
        </w:tabs>
        <w:rPr>
          <w:noProof/>
        </w:rPr>
      </w:pPr>
      <w:r w:rsidRPr="00C11610">
        <w:rPr>
          <w:noProof/>
          <w:lang w:val="es-ES_tradnl"/>
        </w:rPr>
        <w:t>System Center Standard</w:t>
      </w:r>
      <w:r>
        <w:rPr>
          <w:noProof/>
        </w:rPr>
        <w:t>, 11</w:t>
      </w:r>
    </w:p>
    <w:p w14:paraId="37ED4BF1" w14:textId="77777777" w:rsidR="00EE5BFB" w:rsidRDefault="00EE5BFB">
      <w:pPr>
        <w:pStyle w:val="Index1"/>
        <w:tabs>
          <w:tab w:val="right" w:leader="dot" w:pos="5030"/>
        </w:tabs>
        <w:rPr>
          <w:noProof/>
        </w:rPr>
      </w:pPr>
      <w:r w:rsidRPr="00C11610">
        <w:rPr>
          <w:noProof/>
          <w:lang w:val="es-ES_tradnl"/>
        </w:rPr>
        <w:t>Visio 2016</w:t>
      </w:r>
      <w:r>
        <w:rPr>
          <w:noProof/>
        </w:rPr>
        <w:t>, 18</w:t>
      </w:r>
    </w:p>
    <w:p w14:paraId="25873BF0" w14:textId="77777777" w:rsidR="00EE5BFB" w:rsidRDefault="00EE5BFB">
      <w:pPr>
        <w:pStyle w:val="Index1"/>
        <w:tabs>
          <w:tab w:val="right" w:leader="dot" w:pos="5030"/>
        </w:tabs>
        <w:rPr>
          <w:noProof/>
        </w:rPr>
      </w:pPr>
      <w:r w:rsidRPr="00C11610">
        <w:rPr>
          <w:noProof/>
          <w:lang w:val="pt-BR"/>
        </w:rPr>
        <w:t>Visio 2019 Professional</w:t>
      </w:r>
      <w:r>
        <w:rPr>
          <w:noProof/>
        </w:rPr>
        <w:t>, 18</w:t>
      </w:r>
    </w:p>
    <w:p w14:paraId="5013226E" w14:textId="77777777" w:rsidR="00EE5BFB" w:rsidRDefault="00EE5BFB">
      <w:pPr>
        <w:pStyle w:val="Index1"/>
        <w:tabs>
          <w:tab w:val="right" w:leader="dot" w:pos="5030"/>
        </w:tabs>
        <w:rPr>
          <w:noProof/>
        </w:rPr>
      </w:pPr>
      <w:r w:rsidRPr="00C11610">
        <w:rPr>
          <w:noProof/>
          <w:lang w:val="pt-BR"/>
        </w:rPr>
        <w:t>Visio 2019 Standard</w:t>
      </w:r>
      <w:r>
        <w:rPr>
          <w:noProof/>
        </w:rPr>
        <w:t>, 18</w:t>
      </w:r>
    </w:p>
    <w:p w14:paraId="091CB14D" w14:textId="77777777" w:rsidR="00EE5BFB" w:rsidRDefault="00EE5BFB">
      <w:pPr>
        <w:pStyle w:val="Index1"/>
        <w:tabs>
          <w:tab w:val="right" w:leader="dot" w:pos="5030"/>
        </w:tabs>
        <w:rPr>
          <w:noProof/>
        </w:rPr>
      </w:pPr>
      <w:r w:rsidRPr="00C11610">
        <w:rPr>
          <w:noProof/>
          <w:lang w:val="es-ES_tradnl"/>
        </w:rPr>
        <w:t>Visual Studio 2017</w:t>
      </w:r>
      <w:r>
        <w:rPr>
          <w:noProof/>
        </w:rPr>
        <w:t>, 28</w:t>
      </w:r>
    </w:p>
    <w:p w14:paraId="2CCA9A8F" w14:textId="77777777" w:rsidR="00EE5BFB" w:rsidRDefault="00EE5BFB">
      <w:pPr>
        <w:pStyle w:val="Index1"/>
        <w:tabs>
          <w:tab w:val="right" w:leader="dot" w:pos="5030"/>
        </w:tabs>
        <w:rPr>
          <w:noProof/>
        </w:rPr>
      </w:pPr>
      <w:r w:rsidRPr="00C11610">
        <w:rPr>
          <w:noProof/>
          <w:lang w:val="es-ES_tradnl"/>
        </w:rPr>
        <w:t>Visual Studio Enterprise 2019</w:t>
      </w:r>
      <w:r>
        <w:rPr>
          <w:noProof/>
        </w:rPr>
        <w:t>, 28, 29</w:t>
      </w:r>
    </w:p>
    <w:p w14:paraId="739833A4" w14:textId="77777777" w:rsidR="00EE5BFB" w:rsidRDefault="00EE5BFB">
      <w:pPr>
        <w:pStyle w:val="Index1"/>
        <w:tabs>
          <w:tab w:val="right" w:leader="dot" w:pos="5030"/>
        </w:tabs>
        <w:rPr>
          <w:noProof/>
        </w:rPr>
      </w:pPr>
      <w:r w:rsidRPr="00C11610">
        <w:rPr>
          <w:noProof/>
          <w:lang w:val="es-ES_tradnl"/>
        </w:rPr>
        <w:t>Visual Studio Professional 2019</w:t>
      </w:r>
      <w:r>
        <w:rPr>
          <w:noProof/>
        </w:rPr>
        <w:t>, 28, 29</w:t>
      </w:r>
    </w:p>
    <w:p w14:paraId="310216A9" w14:textId="77777777" w:rsidR="00EE5BFB" w:rsidRDefault="00EE5BFB">
      <w:pPr>
        <w:pStyle w:val="Index1"/>
        <w:tabs>
          <w:tab w:val="right" w:leader="dot" w:pos="5030"/>
        </w:tabs>
        <w:rPr>
          <w:noProof/>
        </w:rPr>
      </w:pPr>
      <w:r>
        <w:rPr>
          <w:noProof/>
        </w:rPr>
        <w:t>Visual Studio Team Foundation Server 2018, 30</w:t>
      </w:r>
    </w:p>
    <w:p w14:paraId="382C2371" w14:textId="77777777" w:rsidR="00EE5BFB" w:rsidRDefault="00EE5BFB">
      <w:pPr>
        <w:pStyle w:val="Index1"/>
        <w:tabs>
          <w:tab w:val="right" w:leader="dot" w:pos="5030"/>
        </w:tabs>
        <w:rPr>
          <w:noProof/>
        </w:rPr>
      </w:pPr>
      <w:r w:rsidRPr="00C11610">
        <w:rPr>
          <w:noProof/>
          <w:lang w:val="es-ES_tradnl"/>
        </w:rPr>
        <w:t>Visual Studio Test Professional 2019</w:t>
      </w:r>
      <w:r>
        <w:rPr>
          <w:noProof/>
        </w:rPr>
        <w:t>, 28, 29</w:t>
      </w:r>
    </w:p>
    <w:p w14:paraId="10587BEC" w14:textId="77777777" w:rsidR="00EE5BFB" w:rsidRDefault="00EE5BFB">
      <w:pPr>
        <w:pStyle w:val="Index1"/>
        <w:tabs>
          <w:tab w:val="right" w:leader="dot" w:pos="5030"/>
        </w:tabs>
        <w:rPr>
          <w:noProof/>
        </w:rPr>
      </w:pPr>
      <w:r w:rsidRPr="00C11610">
        <w:rPr>
          <w:noProof/>
          <w:lang w:val="es-ES_tradnl"/>
        </w:rPr>
        <w:t>Windows Azure Pack para Windows Server</w:t>
      </w:r>
      <w:r>
        <w:rPr>
          <w:noProof/>
        </w:rPr>
        <w:t>, 24</w:t>
      </w:r>
    </w:p>
    <w:p w14:paraId="2D96C65B" w14:textId="77777777" w:rsidR="00EE5BFB" w:rsidRDefault="00EE5BFB">
      <w:pPr>
        <w:pStyle w:val="Index1"/>
        <w:tabs>
          <w:tab w:val="right" w:leader="dot" w:pos="5030"/>
        </w:tabs>
        <w:rPr>
          <w:noProof/>
        </w:rPr>
      </w:pPr>
      <w:r>
        <w:rPr>
          <w:noProof/>
        </w:rPr>
        <w:t>Windows Server 2016, 31</w:t>
      </w:r>
    </w:p>
    <w:p w14:paraId="0C445EB0" w14:textId="77777777" w:rsidR="00EE5BFB" w:rsidRDefault="00EE5BFB">
      <w:pPr>
        <w:pStyle w:val="Index1"/>
        <w:tabs>
          <w:tab w:val="right" w:leader="dot" w:pos="5030"/>
        </w:tabs>
        <w:rPr>
          <w:noProof/>
        </w:rPr>
      </w:pPr>
      <w:r w:rsidRPr="00C11610">
        <w:rPr>
          <w:noProof/>
          <w:lang w:val="pt-BR"/>
        </w:rPr>
        <w:t>Windows Server 2019 Active Directory Rights Management</w:t>
      </w:r>
      <w:r>
        <w:rPr>
          <w:noProof/>
        </w:rPr>
        <w:t>, 31, 32</w:t>
      </w:r>
    </w:p>
    <w:p w14:paraId="35F1404F" w14:textId="77777777" w:rsidR="00EE5BFB" w:rsidRDefault="00EE5BFB">
      <w:pPr>
        <w:pStyle w:val="Index1"/>
        <w:tabs>
          <w:tab w:val="right" w:leader="dot" w:pos="5030"/>
        </w:tabs>
        <w:rPr>
          <w:noProof/>
        </w:rPr>
      </w:pPr>
      <w:r w:rsidRPr="00C11610">
        <w:rPr>
          <w:noProof/>
          <w:lang w:val="pt-BR"/>
        </w:rPr>
        <w:t>Windows Server 2019 Datacenter</w:t>
      </w:r>
      <w:r>
        <w:rPr>
          <w:noProof/>
        </w:rPr>
        <w:t>, 31</w:t>
      </w:r>
    </w:p>
    <w:p w14:paraId="033CDD49" w14:textId="77777777" w:rsidR="00EE5BFB" w:rsidRDefault="00EE5BFB">
      <w:pPr>
        <w:pStyle w:val="Index1"/>
        <w:tabs>
          <w:tab w:val="right" w:leader="dot" w:pos="5030"/>
        </w:tabs>
        <w:rPr>
          <w:noProof/>
        </w:rPr>
      </w:pPr>
      <w:r w:rsidRPr="00C11610">
        <w:rPr>
          <w:noProof/>
          <w:lang w:val="pt-BR"/>
        </w:rPr>
        <w:t>Windows Server 2019 Essentials</w:t>
      </w:r>
      <w:r>
        <w:rPr>
          <w:noProof/>
        </w:rPr>
        <w:t>, 31</w:t>
      </w:r>
    </w:p>
    <w:p w14:paraId="5101F10A" w14:textId="77777777" w:rsidR="00EE5BFB" w:rsidRDefault="00EE5BFB">
      <w:pPr>
        <w:pStyle w:val="Index1"/>
        <w:tabs>
          <w:tab w:val="right" w:leader="dot" w:pos="5030"/>
        </w:tabs>
        <w:rPr>
          <w:noProof/>
        </w:rPr>
      </w:pPr>
      <w:r w:rsidRPr="00C11610">
        <w:rPr>
          <w:noProof/>
          <w:lang w:val="pt-BR"/>
        </w:rPr>
        <w:t>Windows Server 2019 Standard</w:t>
      </w:r>
      <w:r>
        <w:rPr>
          <w:noProof/>
        </w:rPr>
        <w:t>, 31</w:t>
      </w:r>
    </w:p>
    <w:p w14:paraId="5288FD54" w14:textId="77777777" w:rsidR="00EE5BFB" w:rsidRDefault="00EE5BFB">
      <w:pPr>
        <w:pStyle w:val="Index1"/>
        <w:tabs>
          <w:tab w:val="right" w:leader="dot" w:pos="5030"/>
        </w:tabs>
        <w:rPr>
          <w:noProof/>
        </w:rPr>
      </w:pPr>
      <w:r w:rsidRPr="00C11610">
        <w:rPr>
          <w:noProof/>
          <w:lang w:val="es-ES_tradnl"/>
        </w:rPr>
        <w:t>Windows Server Datacenter</w:t>
      </w:r>
      <w:r>
        <w:rPr>
          <w:noProof/>
        </w:rPr>
        <w:t>, 11, 24</w:t>
      </w:r>
    </w:p>
    <w:p w14:paraId="6C6B512F" w14:textId="77777777" w:rsidR="00EE5BFB" w:rsidRDefault="00EE5BFB">
      <w:pPr>
        <w:pStyle w:val="Index1"/>
        <w:tabs>
          <w:tab w:val="right" w:leader="dot" w:pos="5030"/>
        </w:tabs>
        <w:rPr>
          <w:noProof/>
        </w:rPr>
      </w:pPr>
      <w:r w:rsidRPr="00C11610">
        <w:rPr>
          <w:noProof/>
          <w:lang w:val="es-ES_tradnl"/>
        </w:rPr>
        <w:t>Windows Server Standard</w:t>
      </w:r>
      <w:r>
        <w:rPr>
          <w:noProof/>
        </w:rPr>
        <w:t>, 11, 24</w:t>
      </w:r>
    </w:p>
    <w:p w14:paraId="38F65DAD" w14:textId="5E7478D5" w:rsidR="00EE5BFB" w:rsidRDefault="00EE5BFB" w:rsidP="002024BF">
      <w:pPr>
        <w:pStyle w:val="ProductList-Body"/>
        <w:tabs>
          <w:tab w:val="clear" w:pos="360"/>
          <w:tab w:val="clear" w:pos="720"/>
          <w:tab w:val="clear" w:pos="1080"/>
        </w:tabs>
        <w:rPr>
          <w:rFonts w:cstheme="minorHAnsi"/>
          <w:noProof/>
          <w:lang w:val="es-ES_tradnl"/>
        </w:rPr>
        <w:sectPr w:rsidR="00EE5BFB" w:rsidSect="00EE5BFB">
          <w:type w:val="continuous"/>
          <w:pgSz w:w="12240" w:h="15840"/>
          <w:pgMar w:top="1166" w:right="720" w:bottom="720" w:left="720" w:header="720" w:footer="720" w:gutter="0"/>
          <w:cols w:num="2" w:space="720"/>
          <w:titlePg/>
          <w:docGrid w:linePitch="360"/>
        </w:sectPr>
      </w:pPr>
    </w:p>
    <w:p w14:paraId="79C06F61" w14:textId="0C4472D7"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EE5BF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1ADCB" w14:textId="77777777" w:rsidR="00F52BC1" w:rsidRDefault="00F52BC1" w:rsidP="009A573F">
      <w:pPr>
        <w:spacing w:after="0" w:line="240" w:lineRule="auto"/>
      </w:pPr>
      <w:r>
        <w:separator/>
      </w:r>
    </w:p>
  </w:endnote>
  <w:endnote w:type="continuationSeparator" w:id="0">
    <w:p w14:paraId="2632FC41" w14:textId="77777777" w:rsidR="00F52BC1" w:rsidRDefault="00F52BC1" w:rsidP="009A573F">
      <w:pPr>
        <w:spacing w:after="0" w:line="240" w:lineRule="auto"/>
      </w:pPr>
      <w:r>
        <w:continuationSeparator/>
      </w:r>
    </w:p>
  </w:endnote>
  <w:endnote w:type="continuationNotice" w:id="1">
    <w:p w14:paraId="6F2D94B6" w14:textId="77777777" w:rsidR="00F52BC1" w:rsidRDefault="00F52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5A2D634" w14:textId="77777777" w:rsidTr="00CA55D9">
      <w:tc>
        <w:tcPr>
          <w:tcW w:w="1255" w:type="dxa"/>
          <w:shd w:val="clear" w:color="auto" w:fill="BFBFBF" w:themeFill="background1" w:themeFillShade="BF"/>
          <w:vAlign w:val="center"/>
        </w:tcPr>
        <w:p w14:paraId="2DBC2034"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52C338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F966FD9"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2A3C" w:rsidRPr="00C76DF3" w:rsidRDefault="001471B7" w:rsidP="00370875">
          <w:pPr>
            <w:pStyle w:val="ProductList-OfferingBody"/>
            <w:ind w:left="-72" w:right="-75"/>
            <w:jc w:val="center"/>
            <w:rPr>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2A3C" w:rsidRPr="00C76DF3" w:rsidRDefault="001471B7" w:rsidP="00370875">
          <w:pPr>
            <w:pStyle w:val="ProductList-OfferingBody"/>
            <w:ind w:left="-72" w:right="-77"/>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5" w:type="dxa"/>
          <w:tcBorders>
            <w:top w:val="nil"/>
            <w:bottom w:val="nil"/>
          </w:tcBorders>
          <w:vAlign w:val="center"/>
        </w:tcPr>
        <w:p w14:paraId="69800AFB"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0" w:type="dxa"/>
          <w:tcBorders>
            <w:top w:val="nil"/>
            <w:bottom w:val="nil"/>
          </w:tcBorders>
        </w:tcPr>
        <w:p w14:paraId="4F6F306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2A3C">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B1671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3003BC5" w14:textId="77777777" w:rsidR="00912A3C" w:rsidRDefault="00912A3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B24F0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1F7A82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0ACCE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00392F8F"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76453E5" w14:textId="77777777" w:rsidR="00912A3C" w:rsidRPr="00E55005" w:rsidRDefault="00912A3C"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5A70B9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2B24C5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34A4CE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E6BCEB9"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A9588A3" w14:textId="77777777" w:rsidR="00912A3C" w:rsidRPr="00E55005" w:rsidRDefault="00912A3C"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BEBB86" w14:textId="77777777" w:rsidTr="00A74916">
      <w:tc>
        <w:tcPr>
          <w:tcW w:w="1705" w:type="dxa"/>
          <w:shd w:val="clear" w:color="auto" w:fill="F2F2F2" w:themeFill="background1" w:themeFillShade="F2"/>
          <w:vAlign w:val="center"/>
        </w:tcPr>
        <w:p w14:paraId="6D7E20A1" w14:textId="77777777" w:rsidR="00912A3C" w:rsidRPr="00C76DF3" w:rsidRDefault="001471B7" w:rsidP="00A74916">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B6AA4A" w14:textId="77777777" w:rsidR="00912A3C" w:rsidRPr="00C76DF3" w:rsidRDefault="00912A3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12A3C" w:rsidRPr="00C76DF3" w:rsidRDefault="001471B7" w:rsidP="00A74916">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865D78A" w14:textId="77777777" w:rsidR="00912A3C" w:rsidRPr="00C76DF3" w:rsidRDefault="00912A3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12A3C" w:rsidRPr="00C76DF3" w:rsidRDefault="001471B7" w:rsidP="00A74916">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D90A9D" w14:textId="77777777" w:rsidR="00912A3C" w:rsidRPr="00C76DF3" w:rsidRDefault="00912A3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12A3C" w:rsidRPr="00C76DF3" w:rsidRDefault="001471B7"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8CDBC1" w14:textId="77777777" w:rsidR="00912A3C" w:rsidRPr="00C76DF3" w:rsidRDefault="00912A3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12A3C" w:rsidRPr="00C76DF3" w:rsidRDefault="001471B7"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912A3C" w:rsidRPr="00C76DF3" w:rsidRDefault="00912A3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12A3C" w:rsidRPr="00C76DF3" w:rsidRDefault="001471B7" w:rsidP="00A74916">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0D02DEA" w14:textId="77777777" w:rsidR="00912A3C" w:rsidRDefault="00912A3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976A13B" w14:textId="77777777" w:rsidTr="00B5200C">
      <w:tc>
        <w:tcPr>
          <w:tcW w:w="1255" w:type="dxa"/>
          <w:shd w:val="clear" w:color="auto" w:fill="F2F2F2" w:themeFill="background1" w:themeFillShade="F2"/>
          <w:vAlign w:val="center"/>
        </w:tcPr>
        <w:p w14:paraId="1B8C4D34"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7A7F6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CACEE0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89702D0"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CE83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B5DF31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DF221D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1434A5" w14:textId="77777777" w:rsidR="00912A3C" w:rsidRDefault="00912A3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C649670" w14:textId="77777777" w:rsidTr="00EA3FA8">
      <w:tc>
        <w:tcPr>
          <w:tcW w:w="1255" w:type="dxa"/>
          <w:shd w:val="clear" w:color="auto" w:fill="F2F2F2" w:themeFill="background1" w:themeFillShade="F2"/>
          <w:vAlign w:val="center"/>
        </w:tcPr>
        <w:p w14:paraId="175B9B23"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05B5EF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85D1FF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01D3C3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357336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5CFE3D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4BDD804"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9EC1CDC" w14:textId="77777777" w:rsidR="00912A3C" w:rsidRDefault="00912A3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8E959BB"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534D6AE"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4B7E290"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CA6727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5C2241C" w14:textId="77777777" w:rsidR="00912A3C" w:rsidRPr="00E55005" w:rsidRDefault="00912A3C"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912A3C" w:rsidRDefault="00912A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8D34CBB" w14:textId="77777777" w:rsidTr="00532DF6">
      <w:tc>
        <w:tcPr>
          <w:tcW w:w="1705" w:type="dxa"/>
          <w:shd w:val="clear" w:color="auto" w:fill="F2F2F2" w:themeFill="background1" w:themeFillShade="F2"/>
          <w:vAlign w:val="center"/>
        </w:tcPr>
        <w:p w14:paraId="6B0F9B61" w14:textId="77777777" w:rsidR="00912A3C" w:rsidRPr="00C76DF3" w:rsidRDefault="001471B7" w:rsidP="00383BC7">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0C8D957" w14:textId="77777777" w:rsidR="00912A3C" w:rsidRPr="00C76DF3" w:rsidRDefault="00912A3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912A3C" w:rsidRPr="00C76DF3" w:rsidRDefault="001471B7" w:rsidP="00383BC7">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7F0C127" w14:textId="77777777" w:rsidR="00912A3C" w:rsidRPr="00C76DF3" w:rsidRDefault="00912A3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912A3C" w:rsidRPr="00C76DF3" w:rsidRDefault="001471B7" w:rsidP="00383BC7">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4D8E296" w14:textId="77777777" w:rsidR="00912A3C" w:rsidRPr="00C76DF3" w:rsidRDefault="00912A3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912A3C" w:rsidRPr="00C76DF3" w:rsidRDefault="001471B7" w:rsidP="00383BC7">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B60400A" w14:textId="77777777" w:rsidR="00912A3C" w:rsidRPr="00C76DF3" w:rsidRDefault="00912A3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912A3C" w:rsidRPr="00C76DF3" w:rsidRDefault="001471B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912A3C" w:rsidRPr="00C76DF3" w:rsidRDefault="00912A3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912A3C" w:rsidRPr="00C76DF3" w:rsidRDefault="001471B7" w:rsidP="00383BC7">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D3397A6" w14:textId="77777777" w:rsidR="00912A3C" w:rsidRPr="00383BC7" w:rsidRDefault="00912A3C"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67B7198" w14:textId="77777777" w:rsidTr="00EA3FA8">
      <w:tc>
        <w:tcPr>
          <w:tcW w:w="1255" w:type="dxa"/>
          <w:shd w:val="clear" w:color="auto" w:fill="F2F2F2" w:themeFill="background1" w:themeFillShade="F2"/>
          <w:vAlign w:val="center"/>
        </w:tcPr>
        <w:p w14:paraId="7E1DB5BC"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4D1DBBE"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6553E0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F6F227"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761DAF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013D4A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EC8F1C"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8C18D89" w14:textId="77777777" w:rsidR="00912A3C" w:rsidRDefault="00912A3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C7E23A1" w14:textId="77777777" w:rsidTr="00EA3FA8">
      <w:tc>
        <w:tcPr>
          <w:tcW w:w="1255" w:type="dxa"/>
          <w:shd w:val="clear" w:color="auto" w:fill="F2F2F2" w:themeFill="background1" w:themeFillShade="F2"/>
          <w:vAlign w:val="center"/>
        </w:tcPr>
        <w:p w14:paraId="5C20F68D"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9F62F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F0E42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BD553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C047DE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907451D"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472CCA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E29DEE3" w14:textId="77777777" w:rsidR="00912A3C" w:rsidRDefault="00912A3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7CDD6C2" w14:textId="77777777" w:rsidTr="00EA3FA8">
      <w:tc>
        <w:tcPr>
          <w:tcW w:w="1255" w:type="dxa"/>
          <w:shd w:val="clear" w:color="auto" w:fill="F2F2F2" w:themeFill="background1" w:themeFillShade="F2"/>
          <w:vAlign w:val="center"/>
        </w:tcPr>
        <w:p w14:paraId="50EFA74E"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4F23866"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CA94F82"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E9B004E"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B91D006"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14677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2636FA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EB4B39B" w14:textId="77777777" w:rsidR="00912A3C" w:rsidRDefault="00912A3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2A3C" w:rsidRDefault="00912A3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85670FD" w14:textId="77777777" w:rsidTr="00EA3FA8">
      <w:tc>
        <w:tcPr>
          <w:tcW w:w="1255" w:type="dxa"/>
          <w:shd w:val="clear" w:color="auto" w:fill="F2F2F2" w:themeFill="background1" w:themeFillShade="F2"/>
          <w:vAlign w:val="center"/>
        </w:tcPr>
        <w:p w14:paraId="286FDDCB"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69C7E5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523F7C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EC8215"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C4DF37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127F806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B58FA68"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7398D14" w14:textId="77777777" w:rsidR="00912A3C" w:rsidRDefault="00912A3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3B6030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BFFAF7"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CE4BCF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CE695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B0800F0" w14:textId="77777777" w:rsidR="00912A3C" w:rsidRPr="00E55005" w:rsidRDefault="00912A3C"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12049ED8" w14:textId="77777777" w:rsidTr="004F44B2">
      <w:tc>
        <w:tcPr>
          <w:tcW w:w="1705" w:type="dxa"/>
          <w:shd w:val="clear" w:color="auto" w:fill="F2F2F2" w:themeFill="background1" w:themeFillShade="F2"/>
          <w:vAlign w:val="center"/>
        </w:tcPr>
        <w:p w14:paraId="0B62D2BD" w14:textId="77777777" w:rsidR="00912A3C" w:rsidRPr="00C76DF3" w:rsidRDefault="001471B7"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93B4C9D"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12A3C" w:rsidRPr="00C76DF3" w:rsidRDefault="001471B7"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9BFDE7D"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12A3C" w:rsidRPr="00C76DF3" w:rsidRDefault="001471B7"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D574602"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12A3C" w:rsidRPr="00C76DF3" w:rsidRDefault="001471B7"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606E4B"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12A3C" w:rsidRPr="00C76DF3" w:rsidRDefault="001471B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12A3C" w:rsidRPr="00C76DF3" w:rsidRDefault="001471B7"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85A1ECA" w14:textId="77777777" w:rsidR="00912A3C" w:rsidRDefault="00912A3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68E318" w14:textId="77777777" w:rsidTr="004F44B2">
      <w:tc>
        <w:tcPr>
          <w:tcW w:w="1705" w:type="dxa"/>
          <w:shd w:val="clear" w:color="auto" w:fill="F2F2F2" w:themeFill="background1" w:themeFillShade="F2"/>
          <w:vAlign w:val="center"/>
        </w:tcPr>
        <w:p w14:paraId="7D186825" w14:textId="77777777" w:rsidR="00912A3C" w:rsidRPr="00C76DF3" w:rsidRDefault="001471B7"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603ED1"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12A3C" w:rsidRPr="00C76DF3" w:rsidRDefault="001471B7"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BDDECB1"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12A3C" w:rsidRPr="00C76DF3" w:rsidRDefault="001471B7"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C626B07"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12A3C" w:rsidRPr="00C76DF3" w:rsidRDefault="001471B7"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5CD9B11"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12A3C" w:rsidRPr="00C76DF3" w:rsidRDefault="001471B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12A3C" w:rsidRPr="00C76DF3" w:rsidRDefault="001471B7"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84A45CA" w14:textId="77777777" w:rsidR="00912A3C" w:rsidRDefault="00912A3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050F560" w14:textId="77777777" w:rsidTr="00EA3FA8">
      <w:tc>
        <w:tcPr>
          <w:tcW w:w="1255" w:type="dxa"/>
          <w:shd w:val="clear" w:color="auto" w:fill="F2F2F2" w:themeFill="background1" w:themeFillShade="F2"/>
          <w:vAlign w:val="center"/>
        </w:tcPr>
        <w:p w14:paraId="0C175BDE"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2C0A58"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F5C8E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1717674"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EF328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BF3DBF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395C535"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CE222F7" w14:textId="77777777" w:rsidR="00912A3C" w:rsidRDefault="00912A3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F18F4C5" w14:textId="77777777" w:rsidTr="00EA3FA8">
      <w:tc>
        <w:tcPr>
          <w:tcW w:w="1255" w:type="dxa"/>
          <w:shd w:val="clear" w:color="auto" w:fill="F2F2F2" w:themeFill="background1" w:themeFillShade="F2"/>
          <w:vAlign w:val="center"/>
        </w:tcPr>
        <w:p w14:paraId="06FFC0C0"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C9230E9"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A1638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D3DFB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9BC6DC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131CE1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C6E662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B72D89F" w14:textId="77777777" w:rsidR="00912A3C" w:rsidRDefault="00912A3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912A3C" w:rsidRDefault="00912A3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912A3C" w:rsidRDefault="00912A3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0CF0455" w14:textId="77777777" w:rsidTr="00EA3FA8">
      <w:tc>
        <w:tcPr>
          <w:tcW w:w="1255" w:type="dxa"/>
          <w:shd w:val="clear" w:color="auto" w:fill="F2F2F2" w:themeFill="background1" w:themeFillShade="F2"/>
          <w:vAlign w:val="center"/>
        </w:tcPr>
        <w:p w14:paraId="777FB387"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91726D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4588F4E"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EF78E2D"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B03122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4FCB791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01E44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0E5E2DB" w14:textId="77777777" w:rsidR="00912A3C" w:rsidRDefault="00912A3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6C083B0" w14:textId="77777777" w:rsidTr="0032169C">
      <w:tc>
        <w:tcPr>
          <w:tcW w:w="1255" w:type="dxa"/>
          <w:shd w:val="clear" w:color="auto" w:fill="F2F2F2" w:themeFill="background1" w:themeFillShade="F2"/>
          <w:vAlign w:val="center"/>
        </w:tcPr>
        <w:p w14:paraId="68F0D944" w14:textId="77777777" w:rsidR="00912A3C" w:rsidRPr="00C76DF3" w:rsidRDefault="001471B7" w:rsidP="0032169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ACBEC0D" w14:textId="77777777" w:rsidR="00912A3C" w:rsidRPr="00C76DF3" w:rsidRDefault="00912A3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912A3C" w:rsidRPr="00C76DF3" w:rsidRDefault="001471B7" w:rsidP="0032169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394C3D4" w14:textId="77777777" w:rsidR="00912A3C" w:rsidRPr="00C76DF3" w:rsidRDefault="00912A3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912A3C" w:rsidRPr="00C76DF3" w:rsidRDefault="001471B7" w:rsidP="0032169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7CC848F" w14:textId="77777777" w:rsidR="00912A3C" w:rsidRPr="00C76DF3" w:rsidRDefault="00912A3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912A3C" w:rsidRPr="00C76DF3" w:rsidRDefault="001471B7" w:rsidP="0032169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B0A4E30"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912A3C" w:rsidRPr="00C76DF3" w:rsidRDefault="001471B7" w:rsidP="0032169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1478E24" w14:textId="77777777" w:rsidR="00912A3C" w:rsidRPr="00C76DF3" w:rsidRDefault="00912A3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912A3C" w:rsidRPr="00C76DF3" w:rsidRDefault="001471B7"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912A3C" w:rsidRPr="00C76DF3" w:rsidRDefault="001471B7" w:rsidP="0032169C">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5A39C2" w14:textId="77777777" w:rsidR="00912A3C" w:rsidRPr="00C76DF3" w:rsidRDefault="00912A3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912A3C" w:rsidRPr="00C76DF3" w:rsidRDefault="001471B7" w:rsidP="0032169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288C157" w14:textId="77777777" w:rsidR="00912A3C" w:rsidRDefault="00912A3C"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4B028D2" w14:textId="77777777" w:rsidTr="00D03277">
      <w:trPr>
        <w:trHeight w:val="77"/>
      </w:trPr>
      <w:tc>
        <w:tcPr>
          <w:tcW w:w="1705" w:type="dxa"/>
          <w:shd w:val="clear" w:color="auto" w:fill="BFBFBF"/>
          <w:vAlign w:val="center"/>
        </w:tcPr>
        <w:p w14:paraId="7CC64965" w14:textId="77777777" w:rsidR="00912A3C" w:rsidRPr="00C76DF3" w:rsidRDefault="001471B7"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DFA9B87"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912A3C" w:rsidRPr="00C76DF3" w:rsidRDefault="001471B7"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70F30B7"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912A3C" w:rsidRPr="00C76DF3" w:rsidRDefault="001471B7"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4F9B3C5"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912A3C" w:rsidRPr="00C76DF3" w:rsidRDefault="001471B7"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350A41F"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912A3C" w:rsidRPr="00C76DF3" w:rsidRDefault="001471B7"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912A3C" w:rsidRPr="00C76DF3" w:rsidRDefault="001471B7"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1AFCF9" w14:textId="77777777" w:rsidR="00912A3C" w:rsidRPr="00BF0916" w:rsidRDefault="00912A3C"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912A3C" w:rsidRDefault="00912A3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F0428EC" w14:textId="77777777" w:rsidTr="006A271A">
      <w:trPr>
        <w:trHeight w:val="77"/>
      </w:trPr>
      <w:tc>
        <w:tcPr>
          <w:tcW w:w="1705" w:type="dxa"/>
          <w:shd w:val="clear" w:color="auto" w:fill="F2F2F2"/>
          <w:vAlign w:val="center"/>
        </w:tcPr>
        <w:p w14:paraId="713F73A3" w14:textId="77777777" w:rsidR="00912A3C" w:rsidRPr="00C76DF3" w:rsidRDefault="001471B7"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A441FD0"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912A3C" w:rsidRPr="00C76DF3" w:rsidRDefault="001471B7"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D45F3F5"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912A3C" w:rsidRPr="00C76DF3" w:rsidRDefault="001471B7"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32CC94"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912A3C" w:rsidRPr="00C76DF3" w:rsidRDefault="001471B7"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5FAC37"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912A3C" w:rsidRPr="00C76DF3" w:rsidRDefault="001471B7"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912A3C" w:rsidRPr="00C76DF3" w:rsidRDefault="001471B7"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DA2DDC5" w14:textId="77777777" w:rsidR="00912A3C" w:rsidRPr="00BF0916" w:rsidRDefault="00912A3C"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5D0BC" w14:textId="77777777" w:rsidTr="00EA3FA8">
      <w:tc>
        <w:tcPr>
          <w:tcW w:w="1255" w:type="dxa"/>
          <w:shd w:val="clear" w:color="auto" w:fill="F2F2F2" w:themeFill="background1" w:themeFillShade="F2"/>
          <w:vAlign w:val="center"/>
        </w:tcPr>
        <w:p w14:paraId="2FB28B89"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9FD0CC"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F89CC8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E6E59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E812E4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7D9FF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A9B665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C65752A" w14:textId="77777777" w:rsidR="00912A3C" w:rsidRDefault="00912A3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912A3C" w:rsidRDefault="00912A3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912A3C" w:rsidRPr="00C76DF3" w:rsidRDefault="001471B7"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91C162F"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912A3C" w:rsidRPr="00C76DF3" w:rsidRDefault="001471B7"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3369A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912A3C" w:rsidRPr="00C76DF3" w:rsidRDefault="001471B7"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C7CB34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912A3C" w:rsidRPr="00C76DF3" w:rsidRDefault="001471B7" w:rsidP="00DD7854">
          <w:pPr>
            <w:pStyle w:val="ProductList-OfferingBody"/>
            <w:ind w:left="-72" w:right="-77"/>
            <w:jc w:val="center"/>
            <w:rPr>
              <w:color w:val="808080" w:themeColor="background1" w:themeShade="80"/>
              <w:sz w:val="14"/>
              <w:szCs w:val="14"/>
            </w:rPr>
          </w:pPr>
          <w:hyperlink w:anchor="ProductLicensing" w:history="1">
            <w:r w:rsidR="00912A3C" w:rsidRPr="002D5F69">
              <w:rPr>
                <w:rStyle w:val="Hyperlink"/>
                <w:sz w:val="14"/>
                <w:szCs w:val="14"/>
              </w:rPr>
              <w:t>Entradas de producto</w:t>
            </w:r>
          </w:hyperlink>
        </w:p>
      </w:tc>
      <w:tc>
        <w:tcPr>
          <w:tcW w:w="185" w:type="dxa"/>
          <w:tcBorders>
            <w:top w:val="nil"/>
            <w:bottom w:val="nil"/>
          </w:tcBorders>
          <w:vAlign w:val="center"/>
        </w:tcPr>
        <w:p w14:paraId="33F34504"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912A3C" w:rsidRPr="00C76DF3" w:rsidRDefault="001471B7"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912A3C" w:rsidRPr="00C76DF3" w:rsidRDefault="001471B7"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1E0ABD01" w14:textId="77777777" w:rsidR="00912A3C" w:rsidRPr="00BF0916" w:rsidRDefault="00912A3C"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72B39" w14:textId="77777777" w:rsidTr="00DD7854">
      <w:tc>
        <w:tcPr>
          <w:tcW w:w="1255" w:type="dxa"/>
          <w:shd w:val="clear" w:color="auto" w:fill="F2F2F2" w:themeFill="background1" w:themeFillShade="F2"/>
          <w:vAlign w:val="center"/>
        </w:tcPr>
        <w:p w14:paraId="5E7DFE58" w14:textId="77777777" w:rsidR="00912A3C" w:rsidRPr="00C76DF3" w:rsidRDefault="001471B7"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2936218"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912A3C" w:rsidRPr="00C76DF3" w:rsidRDefault="001471B7"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EF7F6B8"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912A3C" w:rsidRPr="00C76DF3" w:rsidRDefault="001471B7"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A6205B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912A3C" w:rsidRPr="00C76DF3" w:rsidRDefault="001471B7"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7602925"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912A3C" w:rsidRPr="00C76DF3" w:rsidRDefault="001471B7"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088A44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912A3C" w:rsidRPr="00C76DF3" w:rsidRDefault="001471B7"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912A3C" w:rsidRPr="00C76DF3" w:rsidRDefault="001471B7"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00E4232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912A3C" w:rsidRPr="00C76DF3" w:rsidRDefault="001471B7"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2051DE62" w14:textId="77777777" w:rsidR="00912A3C" w:rsidRDefault="00912A3C"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5A0D2FF" w14:textId="77777777" w:rsidTr="00EA3FA8">
      <w:tc>
        <w:tcPr>
          <w:tcW w:w="1255" w:type="dxa"/>
          <w:shd w:val="clear" w:color="auto" w:fill="F2F2F2" w:themeFill="background1" w:themeFillShade="F2"/>
          <w:vAlign w:val="center"/>
        </w:tcPr>
        <w:p w14:paraId="055B61A7"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DBDF29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645AE9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A7A566"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A7B312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A5D4983"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2DF8F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CB37B6" w14:textId="77777777" w:rsidR="00912A3C" w:rsidRDefault="00912A3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984225"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2AE4E7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0CB6F79"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EDD6AFB"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83EC308" w14:textId="77777777" w:rsidR="00912A3C" w:rsidRDefault="00912A3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D7362F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A961CB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33D07A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3957C3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35B201A" w14:textId="77777777" w:rsidR="00912A3C" w:rsidRPr="00E55005" w:rsidRDefault="00912A3C"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3F50E3D" w14:textId="77777777" w:rsidTr="00EA3FA8">
      <w:tc>
        <w:tcPr>
          <w:tcW w:w="1255" w:type="dxa"/>
          <w:shd w:val="clear" w:color="auto" w:fill="F2F2F2" w:themeFill="background1" w:themeFillShade="F2"/>
          <w:vAlign w:val="center"/>
        </w:tcPr>
        <w:p w14:paraId="5194E69E"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8601217"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AE8E35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10BAD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51234A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959C79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E663F6A"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B30077D" w14:textId="77777777" w:rsidR="00912A3C" w:rsidRDefault="00912A3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AFAEFE7" w14:textId="77777777" w:rsidTr="00912A3C">
      <w:tc>
        <w:tcPr>
          <w:tcW w:w="1255" w:type="dxa"/>
          <w:shd w:val="clear" w:color="auto" w:fill="F2F2F2" w:themeFill="background1" w:themeFillShade="F2"/>
          <w:vAlign w:val="center"/>
        </w:tcPr>
        <w:p w14:paraId="1B730179" w14:textId="77777777" w:rsidR="00912A3C" w:rsidRPr="00C76DF3" w:rsidRDefault="001471B7"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60C422B"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912A3C" w:rsidRPr="00C76DF3" w:rsidRDefault="001471B7"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837F610"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912A3C" w:rsidRPr="00C76DF3" w:rsidRDefault="001471B7"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5E4CFF4"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912A3C" w:rsidRPr="00C76DF3" w:rsidRDefault="001471B7"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73B997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912A3C" w:rsidRPr="00C76DF3" w:rsidRDefault="001471B7"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DE284D"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912A3C" w:rsidRPr="00C76DF3" w:rsidRDefault="001471B7"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912A3C" w:rsidRPr="00C76DF3" w:rsidRDefault="001471B7"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64F8AD35"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912A3C" w:rsidRPr="00C76DF3" w:rsidRDefault="001471B7"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D26F7A" w14:textId="77777777" w:rsidR="00912A3C" w:rsidRDefault="00912A3C"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3AAB0F74" w14:textId="77777777" w:rsidTr="00912A3C">
      <w:tc>
        <w:tcPr>
          <w:tcW w:w="1255" w:type="dxa"/>
          <w:shd w:val="clear" w:color="auto" w:fill="F2F2F2" w:themeFill="background1" w:themeFillShade="F2"/>
          <w:vAlign w:val="center"/>
        </w:tcPr>
        <w:p w14:paraId="5EAA077D" w14:textId="77777777" w:rsidR="00912A3C" w:rsidRPr="00C76DF3" w:rsidRDefault="001471B7"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BEE2EA3"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912A3C" w:rsidRPr="00C76DF3" w:rsidRDefault="001471B7"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62A8A22"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912A3C" w:rsidRPr="00C76DF3" w:rsidRDefault="001471B7"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D57E9CB"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912A3C" w:rsidRPr="00C76DF3" w:rsidRDefault="001471B7"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1184C4E"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912A3C" w:rsidRPr="00C76DF3" w:rsidRDefault="001471B7"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27C39A4"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912A3C" w:rsidRPr="00C76DF3" w:rsidRDefault="001471B7"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912A3C" w:rsidRPr="00C76DF3" w:rsidRDefault="001471B7"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58682CFF"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912A3C" w:rsidRPr="00C76DF3" w:rsidRDefault="001471B7"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F7CAE14" w14:textId="77777777" w:rsidR="00912A3C" w:rsidRDefault="00912A3C"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520C738" w14:textId="77777777" w:rsidTr="00CA55D9">
      <w:tc>
        <w:tcPr>
          <w:tcW w:w="1255" w:type="dxa"/>
          <w:shd w:val="clear" w:color="auto" w:fill="BFBFBF" w:themeFill="background1" w:themeFillShade="BF"/>
          <w:vAlign w:val="center"/>
        </w:tcPr>
        <w:p w14:paraId="78CD2218"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A1EB6D"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BEA070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B872E9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08E6BF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60EA4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988651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5876EE2" w14:textId="77777777" w:rsidR="00912A3C" w:rsidRDefault="00912A3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CAE4B14" w14:textId="77777777" w:rsidTr="00DD7854">
      <w:tc>
        <w:tcPr>
          <w:tcW w:w="1255" w:type="dxa"/>
          <w:shd w:val="clear" w:color="auto" w:fill="F2F2F2" w:themeFill="background1" w:themeFillShade="F2"/>
          <w:vAlign w:val="center"/>
        </w:tcPr>
        <w:p w14:paraId="2580B45D" w14:textId="77777777" w:rsidR="00912A3C" w:rsidRPr="00C76DF3" w:rsidRDefault="001471B7"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5940FBA"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912A3C" w:rsidRPr="00C76DF3" w:rsidRDefault="001471B7"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377C752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912A3C" w:rsidRPr="00C76DF3" w:rsidRDefault="001471B7"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BF94218"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912A3C" w:rsidRPr="00C76DF3" w:rsidRDefault="001471B7"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B25FF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912A3C" w:rsidRPr="00C76DF3" w:rsidRDefault="001471B7"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A904CB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912A3C" w:rsidRPr="00C76DF3" w:rsidRDefault="001471B7"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912A3C" w:rsidRPr="00C76DF3" w:rsidRDefault="001471B7"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DF4C5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912A3C" w:rsidRPr="00C76DF3" w:rsidRDefault="001471B7"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55832285" w14:textId="77777777" w:rsidR="00912A3C" w:rsidRDefault="00912A3C"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CCC4069" w14:textId="77777777" w:rsidTr="00EA3FA8">
      <w:tc>
        <w:tcPr>
          <w:tcW w:w="1255" w:type="dxa"/>
          <w:shd w:val="clear" w:color="auto" w:fill="F2F2F2" w:themeFill="background1" w:themeFillShade="F2"/>
          <w:vAlign w:val="center"/>
        </w:tcPr>
        <w:p w14:paraId="26A8FF1E" w14:textId="77777777" w:rsidR="00912A3C" w:rsidRPr="00C76DF3" w:rsidRDefault="001471B7"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4FD81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12A3C" w:rsidRPr="00C76DF3" w:rsidRDefault="001471B7"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591D950"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12A3C" w:rsidRPr="00C76DF3" w:rsidRDefault="001471B7"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6F96B5B"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12A3C" w:rsidRPr="00C76DF3" w:rsidRDefault="001471B7"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6C7E42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12A3C" w:rsidRPr="00C76DF3" w:rsidRDefault="001471B7"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73B9468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12A3C" w:rsidRPr="00C76DF3" w:rsidRDefault="001471B7"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12A3C" w:rsidRPr="00C76DF3" w:rsidRDefault="001471B7"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FD63823"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12A3C" w:rsidRPr="00C76DF3" w:rsidRDefault="001471B7"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CFB804" w14:textId="77777777" w:rsidR="00912A3C" w:rsidRDefault="00912A3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912A3C" w:rsidRPr="00C76DF3" w:rsidRDefault="001471B7" w:rsidP="00CE067E">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AE5057" w14:textId="77777777" w:rsidR="00912A3C" w:rsidRPr="00C76DF3" w:rsidRDefault="00912A3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912A3C" w:rsidRPr="00C76DF3" w:rsidRDefault="001471B7" w:rsidP="00CE067E">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5A749B" w14:textId="77777777" w:rsidR="00912A3C" w:rsidRPr="00C76DF3" w:rsidRDefault="00912A3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912A3C" w:rsidRPr="00C76DF3" w:rsidRDefault="001471B7" w:rsidP="00CE067E">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8EC4C6" w14:textId="77777777" w:rsidR="00912A3C" w:rsidRPr="00C76DF3" w:rsidRDefault="00912A3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912A3C" w:rsidRPr="00C76DF3" w:rsidRDefault="001471B7" w:rsidP="00CE067E">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08E8A1D" w14:textId="77777777" w:rsidR="00912A3C" w:rsidRPr="00C76DF3" w:rsidRDefault="00912A3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912A3C" w:rsidRPr="00C76DF3" w:rsidRDefault="001471B7"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912A3C" w:rsidRPr="00C76DF3" w:rsidRDefault="00912A3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912A3C" w:rsidRPr="00C76DF3" w:rsidRDefault="001471B7" w:rsidP="00CE067E">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537B0D2" w14:textId="77777777" w:rsidR="00912A3C" w:rsidRPr="00E55005" w:rsidRDefault="00912A3C"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C99B4F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0773F9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654F4DE"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0572524"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44A9A91" w14:textId="77777777" w:rsidR="00912A3C" w:rsidRPr="00E55005" w:rsidRDefault="00912A3C"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170BCB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A1361C5"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8472C4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7DF62B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38D23F8" w14:textId="54707568" w:rsidR="00912A3C" w:rsidRPr="00E55005" w:rsidRDefault="00912A3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B006C6"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B17BF9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F18D22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7DDA0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9AEFDEE" w14:textId="77777777" w:rsidR="00912A3C" w:rsidRPr="00E55005" w:rsidRDefault="00912A3C"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5FC7A8C" w14:textId="77777777" w:rsidTr="00532DF6">
      <w:trPr>
        <w:trHeight w:val="77"/>
      </w:trPr>
      <w:tc>
        <w:tcPr>
          <w:tcW w:w="1705" w:type="dxa"/>
          <w:shd w:val="clear" w:color="auto" w:fill="F2F2F2"/>
          <w:vAlign w:val="center"/>
        </w:tcPr>
        <w:p w14:paraId="63034592" w14:textId="77777777" w:rsidR="00912A3C" w:rsidRPr="00C76DF3" w:rsidRDefault="001471B7"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F90D10D"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912A3C" w:rsidRPr="00C76DF3" w:rsidRDefault="001471B7"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FE347FE"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912A3C" w:rsidRPr="00C76DF3" w:rsidRDefault="001471B7"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58C54D9"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912A3C" w:rsidRPr="00C76DF3" w:rsidRDefault="001471B7"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B1A8BE0"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912A3C" w:rsidRPr="00C76DF3" w:rsidRDefault="001471B7"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912A3C" w:rsidRPr="00C76DF3" w:rsidRDefault="001471B7"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1F618C3" w14:textId="77777777" w:rsidR="00912A3C" w:rsidRPr="00BF0916" w:rsidRDefault="00912A3C"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26AE56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4AAE51"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CED503"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2EB929C1"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09BDB4B" w14:textId="77777777" w:rsidR="00912A3C" w:rsidRPr="00E55005" w:rsidRDefault="00912A3C"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912A3C" w:rsidRPr="00C76DF3" w:rsidRDefault="001471B7"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29C2D7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912A3C" w:rsidRPr="00C76DF3" w:rsidRDefault="001471B7"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F3804D"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912A3C" w:rsidRPr="00C76DF3" w:rsidRDefault="001471B7"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050446"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912A3C" w:rsidRPr="00C76DF3" w:rsidRDefault="001471B7"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26655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912A3C" w:rsidRPr="00C76DF3" w:rsidRDefault="001471B7"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912A3C" w:rsidRPr="00C76DF3" w:rsidRDefault="001471B7"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65C0F16" w14:textId="77777777" w:rsidR="00912A3C" w:rsidRPr="00E55005" w:rsidRDefault="00912A3C"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C1C3EE6" w14:textId="77777777" w:rsidTr="00532DF6">
      <w:trPr>
        <w:trHeight w:val="77"/>
      </w:trPr>
      <w:tc>
        <w:tcPr>
          <w:tcW w:w="1705" w:type="dxa"/>
          <w:shd w:val="clear" w:color="auto" w:fill="F2F2F2"/>
          <w:vAlign w:val="center"/>
        </w:tcPr>
        <w:p w14:paraId="6B4E58BB" w14:textId="77777777" w:rsidR="00912A3C" w:rsidRPr="00C76DF3" w:rsidRDefault="001471B7"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7AEE7A9"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912A3C" w:rsidRPr="00C76DF3" w:rsidRDefault="001471B7"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075B606"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912A3C" w:rsidRPr="00C76DF3" w:rsidRDefault="001471B7"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B21CBC6"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912A3C" w:rsidRPr="00C76DF3" w:rsidRDefault="001471B7"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2AA5E3C"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912A3C" w:rsidRPr="00C76DF3" w:rsidRDefault="001471B7"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912A3C" w:rsidRPr="00C76DF3" w:rsidRDefault="001471B7"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A5E51C" w14:textId="77777777" w:rsidR="00912A3C" w:rsidRPr="00BF0916" w:rsidRDefault="00912A3C"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33381" w14:textId="77777777" w:rsidR="00F52BC1" w:rsidRDefault="00F52BC1" w:rsidP="009A573F">
      <w:pPr>
        <w:spacing w:after="0" w:line="240" w:lineRule="auto"/>
      </w:pPr>
      <w:r>
        <w:separator/>
      </w:r>
    </w:p>
  </w:footnote>
  <w:footnote w:type="continuationSeparator" w:id="0">
    <w:p w14:paraId="67B3FD0F" w14:textId="77777777" w:rsidR="00F52BC1" w:rsidRDefault="00F52BC1" w:rsidP="009A573F">
      <w:pPr>
        <w:spacing w:after="0" w:line="240" w:lineRule="auto"/>
      </w:pPr>
      <w:r>
        <w:continuationSeparator/>
      </w:r>
    </w:p>
  </w:footnote>
  <w:footnote w:type="continuationNotice" w:id="1">
    <w:p w14:paraId="416CBFA3" w14:textId="77777777" w:rsidR="00F52BC1" w:rsidRDefault="00F52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2546716"/>
      <w:docPartObj>
        <w:docPartGallery w:val="Page Numbers (Top of Page)"/>
        <w:docPartUnique/>
      </w:docPartObj>
    </w:sdtPr>
    <w:sdtEndPr/>
    <w:sdtContent>
      <w:p w14:paraId="43AD69CF" w14:textId="25CBE7D1" w:rsidR="0021109F" w:rsidRPr="00F22252" w:rsidRDefault="0021109F" w:rsidP="0021109F">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w:t>
        </w:r>
        <w:r w:rsidR="00551115">
          <w:rPr>
            <w:sz w:val="16"/>
            <w:szCs w:val="16"/>
            <w:lang w:val="es-ES"/>
          </w:rPr>
          <w:t xml:space="preserve"> noviembre</w:t>
        </w:r>
        <w:r w:rsidR="002A1212" w:rsidRPr="00AD529E">
          <w:rPr>
            <w:sz w:val="16"/>
            <w:szCs w:val="16"/>
            <w:lang w:val="es-ES"/>
          </w:rPr>
          <w:t xml:space="preserve"> </w:t>
        </w:r>
        <w:r w:rsidRPr="00AD529E">
          <w:rPr>
            <w:sz w:val="16"/>
            <w:szCs w:val="16"/>
            <w:lang w:val="es-ES"/>
          </w:rPr>
          <w:t>de 2019)</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95F0967" w:rsidR="00912A3C" w:rsidRPr="00F22252" w:rsidRDefault="0021109F"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551115">
          <w:rPr>
            <w:sz w:val="16"/>
            <w:szCs w:val="16"/>
            <w:lang w:val="es-ES"/>
          </w:rPr>
          <w:t>noviembre</w:t>
        </w:r>
        <w:r w:rsidRPr="00AD529E">
          <w:rPr>
            <w:sz w:val="16"/>
            <w:szCs w:val="16"/>
            <w:lang w:val="es-ES"/>
          </w:rPr>
          <w:t xml:space="preserve"> de 2019)</w:t>
        </w:r>
        <w:r w:rsidR="00912A3C" w:rsidRPr="00F22252">
          <w:rPr>
            <w:sz w:val="16"/>
            <w:szCs w:val="16"/>
            <w:lang w:val="es-ES"/>
          </w:rPr>
          <w:tab/>
        </w:r>
        <w:r w:rsidR="00912A3C">
          <w:rPr>
            <w:sz w:val="16"/>
            <w:szCs w:val="16"/>
          </w:rPr>
          <w:fldChar w:fldCharType="begin"/>
        </w:r>
        <w:r w:rsidR="00912A3C" w:rsidRPr="00F22252">
          <w:rPr>
            <w:sz w:val="16"/>
            <w:szCs w:val="16"/>
            <w:lang w:val="es-ES"/>
          </w:rPr>
          <w:instrText xml:space="preserve"> PAGE </w:instrText>
        </w:r>
        <w:r w:rsidR="00912A3C">
          <w:rPr>
            <w:sz w:val="16"/>
            <w:szCs w:val="16"/>
          </w:rPr>
          <w:fldChar w:fldCharType="separate"/>
        </w:r>
        <w:r w:rsidR="00912A3C">
          <w:rPr>
            <w:noProof/>
            <w:sz w:val="16"/>
            <w:szCs w:val="16"/>
            <w:lang w:val="es-ES"/>
          </w:rPr>
          <w:t>2</w:t>
        </w:r>
        <w:r w:rsidR="00912A3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documentProtection w:edit="readOnly" w:enforcement="1" w:cryptProviderType="rsaAES" w:cryptAlgorithmClass="hash" w:cryptAlgorithmType="typeAny" w:cryptAlgorithmSid="14" w:cryptSpinCount="100000" w:hash="6FNCeaF0poXx103sL1GenT3VmgLRc46kwxXDfjOFxB1+EkyHmt+LZ6bLzARaIZ0CuNnmHwiOpu5BSd3Jaobf2w==" w:salt="RytV/B8Nrzl+wh8qa0mqw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1B7"/>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EB5"/>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2B7"/>
    <w:rsid w:val="002A132A"/>
    <w:rsid w:val="002A1B9D"/>
    <w:rsid w:val="002A1B9F"/>
    <w:rsid w:val="002A23FB"/>
    <w:rsid w:val="002A2433"/>
    <w:rsid w:val="002A35C6"/>
    <w:rsid w:val="002A395F"/>
    <w:rsid w:val="002A4C21"/>
    <w:rsid w:val="002A5732"/>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4CCE"/>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A7306"/>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115"/>
    <w:rsid w:val="00551AEB"/>
    <w:rsid w:val="00551F10"/>
    <w:rsid w:val="00552271"/>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47CDB"/>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1A2"/>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12D"/>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6F37"/>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2C8"/>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1464"/>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5BFB"/>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97D"/>
    <w:rsid w:val="00F51E83"/>
    <w:rsid w:val="00F5268E"/>
    <w:rsid w:val="00F52BC1"/>
    <w:rsid w:val="00F52E50"/>
    <w:rsid w:val="00F53A36"/>
    <w:rsid w:val="00F55EF0"/>
    <w:rsid w:val="00F5696E"/>
    <w:rsid w:val="00F56C6A"/>
    <w:rsid w:val="00F56E2C"/>
    <w:rsid w:val="00F5769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3018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6.xml"/><Relationship Id="rId47" Type="http://schemas.openxmlformats.org/officeDocument/2006/relationships/hyperlink" Target="https://aka.ms/sqlserversplatelemetry" TargetMode="External"/><Relationship Id="rId63" Type="http://schemas.openxmlformats.org/officeDocument/2006/relationships/footer" Target="footer42.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1.xm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255D1-F27F-4310-A3B9-1FADD9AA4A23}">
  <ds:schemaRefs>
    <ds:schemaRef ds:uri="http://schemas.openxmlformats.org/officeDocument/2006/bibliography"/>
  </ds:schemaRefs>
</ds:datastoreItem>
</file>

<file path=customXml/itemProps2.xml><?xml version="1.0" encoding="utf-8"?>
<ds:datastoreItem xmlns:ds="http://schemas.openxmlformats.org/officeDocument/2006/customXml" ds:itemID="{888991FB-26F4-4F89-BB5A-A6AB40F3E97E}"/>
</file>

<file path=customXml/itemProps3.xml><?xml version="1.0" encoding="utf-8"?>
<ds:datastoreItem xmlns:ds="http://schemas.openxmlformats.org/officeDocument/2006/customXml" ds:itemID="{778C6555-3361-4050-AC95-8E379667552F}"/>
</file>

<file path=customXml/itemProps4.xml><?xml version="1.0" encoding="utf-8"?>
<ds:datastoreItem xmlns:ds="http://schemas.openxmlformats.org/officeDocument/2006/customXml" ds:itemID="{351F6E1A-B4D5-4342-BD4C-1A47119D280E}"/>
</file>

<file path=docProps/app.xml><?xml version="1.0" encoding="utf-8"?>
<Properties xmlns="http://schemas.openxmlformats.org/officeDocument/2006/extended-properties" xmlns:vt="http://schemas.openxmlformats.org/officeDocument/2006/docPropsVTypes">
  <Template>Normal</Template>
  <TotalTime>0</TotalTime>
  <Pages>35</Pages>
  <Words>53416</Words>
  <Characters>304474</Characters>
  <Application>Microsoft Office Word</Application>
  <DocSecurity>8</DocSecurity>
  <Lines>2537</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2019-10-30T20:11:00Z</dcterms:created>
  <dcterms:modified xsi:type="dcterms:W3CDTF">2019-10-30T20:11:00Z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